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8348C" w14:textId="061DBAA6" w:rsidR="007B28CD" w:rsidRPr="00BD5E59" w:rsidRDefault="007B28CD" w:rsidP="00E123C3">
      <w:pPr>
        <w:pStyle w:val="Nagwek5"/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BD5E59">
        <w:rPr>
          <w:rFonts w:ascii="Arial" w:hAnsi="Arial" w:cs="Arial"/>
          <w:sz w:val="22"/>
          <w:szCs w:val="22"/>
        </w:rPr>
        <w:tab/>
      </w:r>
      <w:r w:rsidRPr="00BD5E59">
        <w:rPr>
          <w:rFonts w:ascii="Arial" w:hAnsi="Arial" w:cs="Arial"/>
          <w:sz w:val="22"/>
          <w:szCs w:val="22"/>
        </w:rPr>
        <w:tab/>
      </w:r>
    </w:p>
    <w:p w14:paraId="7164B7CC" w14:textId="77777777" w:rsidR="007B28CD" w:rsidRDefault="007B28CD" w:rsidP="00E123C3">
      <w:pPr>
        <w:widowControl w:val="0"/>
        <w:spacing w:line="276" w:lineRule="auto"/>
        <w:jc w:val="center"/>
        <w:rPr>
          <w:rFonts w:ascii="Arial" w:hAnsi="Arial" w:cs="Arial"/>
          <w:b/>
          <w:bCs/>
          <w:i/>
          <w:iCs/>
          <w:kern w:val="16"/>
          <w:sz w:val="22"/>
          <w:szCs w:val="22"/>
          <w:lang w:eastAsia="ja-JP" w:bidi="fa-IR"/>
        </w:rPr>
      </w:pPr>
      <w:r w:rsidRPr="00BD5E59">
        <w:rPr>
          <w:rFonts w:ascii="Arial" w:hAnsi="Arial" w:cs="Arial"/>
          <w:b/>
          <w:bCs/>
          <w:i/>
          <w:iCs/>
          <w:kern w:val="16"/>
          <w:sz w:val="22"/>
          <w:szCs w:val="22"/>
          <w:lang w:eastAsia="ja-JP" w:bidi="fa-IR"/>
        </w:rPr>
        <w:t>Projektowane postanowienia umowy</w:t>
      </w:r>
    </w:p>
    <w:p w14:paraId="73FC9319" w14:textId="77777777" w:rsidR="00E123C3" w:rsidRPr="00BD5E59" w:rsidRDefault="00E123C3" w:rsidP="00E123C3">
      <w:pPr>
        <w:widowControl w:val="0"/>
        <w:spacing w:line="276" w:lineRule="auto"/>
        <w:jc w:val="center"/>
        <w:rPr>
          <w:rFonts w:ascii="Arial" w:hAnsi="Arial" w:cs="Arial"/>
          <w:b/>
          <w:bCs/>
          <w:i/>
          <w:iCs/>
          <w:kern w:val="16"/>
          <w:sz w:val="22"/>
          <w:szCs w:val="22"/>
          <w:lang w:eastAsia="ja-JP" w:bidi="fa-IR"/>
        </w:rPr>
      </w:pPr>
    </w:p>
    <w:p w14:paraId="568783DC" w14:textId="3B59FBCD" w:rsidR="00E123C3" w:rsidRPr="00E123C3" w:rsidRDefault="007B28CD" w:rsidP="00E123C3">
      <w:pPr>
        <w:widowControl w:val="0"/>
        <w:spacing w:line="276" w:lineRule="auto"/>
        <w:jc w:val="center"/>
        <w:rPr>
          <w:rFonts w:ascii="Arial" w:hAnsi="Arial" w:cs="Arial"/>
          <w:b/>
          <w:bCs/>
          <w:kern w:val="16"/>
          <w:sz w:val="22"/>
          <w:szCs w:val="22"/>
          <w:lang w:eastAsia="ja-JP" w:bidi="fa-IR"/>
        </w:rPr>
      </w:pPr>
      <w:r w:rsidRPr="00BD5E59">
        <w:rPr>
          <w:rFonts w:ascii="Arial" w:hAnsi="Arial" w:cs="Arial"/>
          <w:b/>
          <w:bCs/>
          <w:kern w:val="16"/>
          <w:sz w:val="22"/>
          <w:szCs w:val="22"/>
          <w:lang w:eastAsia="ja-JP" w:bidi="fa-IR"/>
        </w:rPr>
        <w:t>UMOWA Nr ………</w:t>
      </w:r>
    </w:p>
    <w:p w14:paraId="27DA6311" w14:textId="77777777" w:rsidR="00E123C3" w:rsidRPr="00E123C3" w:rsidRDefault="00E123C3" w:rsidP="00E123C3">
      <w:pPr>
        <w:spacing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00175C58" w14:textId="77777777" w:rsidR="00E123C3" w:rsidRPr="00E123C3" w:rsidRDefault="00E123C3" w:rsidP="00E123C3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zawarta w Olsztynie w dniu ................................ pomiędzy:</w:t>
      </w:r>
    </w:p>
    <w:p w14:paraId="1B3E554B" w14:textId="77777777" w:rsidR="00E123C3" w:rsidRPr="00E123C3" w:rsidRDefault="00E123C3" w:rsidP="00E123C3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15AD000" w14:textId="77777777" w:rsidR="00E123C3" w:rsidRDefault="00E123C3" w:rsidP="00E123C3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Województwem Warmińsko-Mazurskim</w:t>
      </w:r>
      <w:r w:rsidRPr="00E123C3">
        <w:rPr>
          <w:rFonts w:ascii="Arial" w:eastAsia="Times New Roman" w:hAnsi="Arial" w:cs="Arial"/>
          <w:sz w:val="20"/>
          <w:szCs w:val="20"/>
          <w:lang w:eastAsia="pl-PL"/>
        </w:rPr>
        <w:t xml:space="preserve"> - Warmińsko-Mazurskim Centrum Nowych Technologii z siedzibą w Olsztynie przy ul. Głowackiego 14, 10-448 Olsztyn, NIP 7393890447, zwanym dalej Zamawiającym, reprezentowanym przez: </w:t>
      </w:r>
    </w:p>
    <w:p w14:paraId="1AF5112C" w14:textId="77777777" w:rsidR="00E123C3" w:rsidRPr="00E123C3" w:rsidRDefault="00E123C3" w:rsidP="00E123C3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3EA687D" w14:textId="77777777" w:rsidR="00E123C3" w:rsidRPr="00E123C3" w:rsidRDefault="00E123C3" w:rsidP="00E123C3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Pawła Kaszubskiego</w:t>
      </w:r>
      <w:r w:rsidRPr="00E123C3">
        <w:rPr>
          <w:rFonts w:ascii="Arial" w:eastAsia="Times New Roman" w:hAnsi="Arial" w:cs="Arial"/>
          <w:sz w:val="20"/>
          <w:szCs w:val="20"/>
          <w:lang w:eastAsia="pl-PL"/>
        </w:rPr>
        <w:t xml:space="preserve"> – Dyrektora Warmińsko-Mazurskiego Centrum Nowych Technologii </w:t>
      </w:r>
      <w:r w:rsidRPr="00E123C3">
        <w:rPr>
          <w:rFonts w:ascii="Arial" w:eastAsia="Times New Roman" w:hAnsi="Arial" w:cs="Arial"/>
          <w:sz w:val="20"/>
          <w:szCs w:val="20"/>
          <w:lang w:eastAsia="pl-PL"/>
        </w:rPr>
        <w:br/>
        <w:t>w Olsztynie, na podstawie Uchwały Nr 1/14/24/VI Zarządu Województwa Warmińsko-Mazurskiego z dnia 2 stycznia 2024 r. w sprawie udzielenia pełnomocnictwa Panu Pawłowi Kaszubskiemu, Dyrektorowi Warmińsko-Mazurskiego Centrum Nowych Technologii, do jednoosobowego działania:</w:t>
      </w:r>
    </w:p>
    <w:p w14:paraId="15FD8FBF" w14:textId="77777777" w:rsidR="00E123C3" w:rsidRDefault="00E123C3" w:rsidP="00E123C3">
      <w:pPr>
        <w:tabs>
          <w:tab w:val="left" w:pos="1935"/>
        </w:tabs>
        <w:spacing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62B7711A" w14:textId="46A07D8E" w:rsidR="00E123C3" w:rsidRPr="00E123C3" w:rsidRDefault="00E123C3" w:rsidP="00E123C3">
      <w:pPr>
        <w:tabs>
          <w:tab w:val="left" w:pos="1935"/>
        </w:tabs>
        <w:spacing w:line="276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a </w:t>
      </w:r>
      <w:r w:rsidRPr="00E123C3"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</w:r>
    </w:p>
    <w:p w14:paraId="46F313B1" w14:textId="77777777" w:rsidR="00E123C3" w:rsidRDefault="00E123C3" w:rsidP="00E123C3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27AEFA7" w14:textId="3B806017" w:rsidR="00E123C3" w:rsidRPr="00E123C3" w:rsidRDefault="00E123C3" w:rsidP="00E123C3">
      <w:pPr>
        <w:spacing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…………………………………………………………………….</w:t>
      </w: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     </w:t>
      </w:r>
    </w:p>
    <w:p w14:paraId="3148A127" w14:textId="77777777" w:rsidR="00E123C3" w:rsidRPr="00E123C3" w:rsidRDefault="00E123C3" w:rsidP="00E123C3">
      <w:pPr>
        <w:spacing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 xml:space="preserve">zwanym  dalej </w:t>
      </w: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„Wykonawcą”,  </w:t>
      </w:r>
    </w:p>
    <w:p w14:paraId="4A5B1395" w14:textId="77777777" w:rsidR="00E123C3" w:rsidRPr="00E123C3" w:rsidRDefault="00E123C3" w:rsidP="00E123C3">
      <w:pPr>
        <w:spacing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30B20BC" w14:textId="77777777" w:rsidR="00E123C3" w:rsidRPr="00E123C3" w:rsidRDefault="00E123C3" w:rsidP="00E123C3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>§ 1</w:t>
      </w:r>
    </w:p>
    <w:p w14:paraId="7CF38B75" w14:textId="77777777" w:rsidR="00E123C3" w:rsidRPr="00E123C3" w:rsidRDefault="00E123C3" w:rsidP="00E123C3">
      <w:pPr>
        <w:keepNext/>
        <w:tabs>
          <w:tab w:val="left" w:pos="0"/>
        </w:tabs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>Przedmiot Umowy</w:t>
      </w:r>
    </w:p>
    <w:p w14:paraId="263A0C6E" w14:textId="77777777" w:rsidR="00E123C3" w:rsidRPr="00E123C3" w:rsidRDefault="00E123C3" w:rsidP="00E123C3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FB946E" w14:textId="77777777" w:rsidR="00E123C3" w:rsidRPr="00E123C3" w:rsidRDefault="00E123C3" w:rsidP="001E369D">
      <w:pPr>
        <w:numPr>
          <w:ilvl w:val="0"/>
          <w:numId w:val="10"/>
        </w:numPr>
        <w:spacing w:line="276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 xml:space="preserve">Przedmiotem Umowy jest </w:t>
      </w: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montaż i uruchomienie zestawów klimatyzacji w zewnętrznych szafach telekomunikacyjnych. </w:t>
      </w:r>
    </w:p>
    <w:p w14:paraId="1D7A09D8" w14:textId="77777777" w:rsidR="00E123C3" w:rsidRPr="00E123C3" w:rsidRDefault="00E123C3" w:rsidP="001E369D">
      <w:pPr>
        <w:numPr>
          <w:ilvl w:val="0"/>
          <w:numId w:val="10"/>
        </w:numPr>
        <w:spacing w:line="276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Informacje o lokalizacjach, szczegółowy zakres realizacji przedmiotu Umowy oraz wymagania Zamawiającego zawarto w Opisie przedmiotu zamówienia stanowiącym </w:t>
      </w: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>Załącznik nr 1</w:t>
      </w:r>
      <w:r w:rsidRPr="00E123C3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6DD85AB0" w14:textId="77777777" w:rsidR="00E123C3" w:rsidRPr="00E123C3" w:rsidRDefault="00E123C3" w:rsidP="00E123C3">
      <w:pPr>
        <w:spacing w:line="276" w:lineRule="auto"/>
        <w:ind w:left="284" w:hanging="284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01C0D1F" w14:textId="77777777" w:rsidR="00E123C3" w:rsidRPr="00E123C3" w:rsidRDefault="00E123C3" w:rsidP="00E123C3">
      <w:pPr>
        <w:spacing w:line="276" w:lineRule="auto"/>
        <w:ind w:left="284" w:hanging="284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>§ 2</w:t>
      </w:r>
    </w:p>
    <w:p w14:paraId="6F30296A" w14:textId="77777777" w:rsidR="00E123C3" w:rsidRPr="00E123C3" w:rsidRDefault="00E123C3" w:rsidP="00E123C3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>Obowiązki stron</w:t>
      </w:r>
    </w:p>
    <w:p w14:paraId="25B1A878" w14:textId="77777777" w:rsidR="00E123C3" w:rsidRPr="00E123C3" w:rsidRDefault="00E123C3" w:rsidP="00E123C3">
      <w:pPr>
        <w:spacing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B98B8DF" w14:textId="77777777" w:rsidR="00E123C3" w:rsidRPr="00E123C3" w:rsidRDefault="00E123C3" w:rsidP="001E369D">
      <w:pPr>
        <w:numPr>
          <w:ilvl w:val="2"/>
          <w:numId w:val="1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Wykonawca zobowiązuje się do wykonania usługi określonej w § 1 na warunkach określonych w niniejszej Umowie.</w:t>
      </w:r>
    </w:p>
    <w:p w14:paraId="1CF8FC1C" w14:textId="77777777" w:rsidR="00E123C3" w:rsidRPr="00E123C3" w:rsidRDefault="00E123C3" w:rsidP="001E369D">
      <w:pPr>
        <w:numPr>
          <w:ilvl w:val="2"/>
          <w:numId w:val="1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 xml:space="preserve">Wykonawca oświadcza, że posiada niezbędną wiedzę i doświadczenie do wykonania przedmiotu Umowy oraz dysonuje potencjałem technicznym i osobami zdolnymi do wykonania usług objętych niniejszą Umową. </w:t>
      </w:r>
    </w:p>
    <w:p w14:paraId="16EC8163" w14:textId="77777777" w:rsidR="00E123C3" w:rsidRPr="00E123C3" w:rsidRDefault="00E123C3" w:rsidP="001E369D">
      <w:pPr>
        <w:numPr>
          <w:ilvl w:val="2"/>
          <w:numId w:val="1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 xml:space="preserve">Wykonawca dokona niezbędnych czynności przy użyciu własnych, dostarczonych przez siebie środków i narzędzi. </w:t>
      </w:r>
    </w:p>
    <w:p w14:paraId="0A2C63D2" w14:textId="77777777" w:rsidR="00E123C3" w:rsidRPr="00E123C3" w:rsidRDefault="00E123C3" w:rsidP="001E369D">
      <w:pPr>
        <w:numPr>
          <w:ilvl w:val="2"/>
          <w:numId w:val="1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 xml:space="preserve">Wykonawca zobowiązany jest do informowania Zamawiającego o planowanych terminach realizacji prac wymienionych w </w:t>
      </w:r>
      <w:r w:rsidRPr="00E123C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Załączniku nr 1</w:t>
      </w:r>
      <w:r w:rsidRPr="00E123C3">
        <w:rPr>
          <w:rFonts w:ascii="Arial" w:eastAsia="Times New Roman" w:hAnsi="Arial" w:cs="Arial"/>
          <w:sz w:val="20"/>
          <w:szCs w:val="20"/>
          <w:lang w:eastAsia="pl-PL"/>
        </w:rPr>
        <w:t xml:space="preserve"> z pięciodniowym wyprzedzeniem w drodze wiadomości mailowej wysłanej na adresy wskazane w § 3 ust. 1 niniejszej Umowy. </w:t>
      </w:r>
    </w:p>
    <w:p w14:paraId="63FE333F" w14:textId="77777777" w:rsidR="00E123C3" w:rsidRPr="00E123C3" w:rsidRDefault="00E123C3" w:rsidP="001E369D">
      <w:pPr>
        <w:numPr>
          <w:ilvl w:val="2"/>
          <w:numId w:val="1"/>
        </w:numPr>
        <w:spacing w:line="276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W przypadku powstania odpadów, w tym odpadów niebezpiecznych w toku realizacji niniejszej Umowy Wykonawca na własny koszt i we własnym zakresie dokona unieszkodliwienia odpadów zgodnie z obowiązującymi przepisami i przedstawi Zamawiającemu stosowne zaświadczenie lub inne wymagane dokumenty.</w:t>
      </w:r>
    </w:p>
    <w:p w14:paraId="00C78CB7" w14:textId="77777777" w:rsidR="00E123C3" w:rsidRPr="00E123C3" w:rsidRDefault="00E123C3" w:rsidP="001E369D">
      <w:pPr>
        <w:numPr>
          <w:ilvl w:val="2"/>
          <w:numId w:val="1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Wykonawca zobowiązany jest do przestrzegania  przepisów BHP i ppoż. przy wykonywaniu prac związanych z realizacją Umowy.</w:t>
      </w:r>
    </w:p>
    <w:p w14:paraId="026DF60A" w14:textId="77777777" w:rsidR="00E123C3" w:rsidRPr="00E123C3" w:rsidRDefault="00E123C3" w:rsidP="001E369D">
      <w:pPr>
        <w:numPr>
          <w:ilvl w:val="2"/>
          <w:numId w:val="1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Odbiór przedmiotu Umowy dokonywany będzie na podstawie protokołów odbioru.</w:t>
      </w:r>
    </w:p>
    <w:p w14:paraId="4F84A1E5" w14:textId="77777777" w:rsidR="00E123C3" w:rsidRPr="00E123C3" w:rsidRDefault="00E123C3" w:rsidP="00611C55">
      <w:pPr>
        <w:numPr>
          <w:ilvl w:val="2"/>
          <w:numId w:val="1"/>
        </w:numPr>
        <w:spacing w:line="276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Zamawiający wymaga wystawienia protokołów odbioru dla wszystkich lokalizacji wymienionych w </w:t>
      </w:r>
      <w:r w:rsidRPr="00E123C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Załączniku nr 1</w:t>
      </w:r>
      <w:r w:rsidRPr="00E123C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2E439F60" w14:textId="77777777" w:rsidR="00E123C3" w:rsidRPr="00E123C3" w:rsidRDefault="00E123C3" w:rsidP="001E369D">
      <w:pPr>
        <w:numPr>
          <w:ilvl w:val="2"/>
          <w:numId w:val="1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Zamawiający zobowiązuje się do:</w:t>
      </w:r>
    </w:p>
    <w:p w14:paraId="7345F48C" w14:textId="77777777" w:rsidR="00E123C3" w:rsidRPr="00E123C3" w:rsidRDefault="00E123C3" w:rsidP="001E369D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zapewnienia Wykonawcy dostępu do obiektów w terminach ustalonych zgodnie z ust. 4;</w:t>
      </w:r>
    </w:p>
    <w:p w14:paraId="5DC3946C" w14:textId="77777777" w:rsidR="00E123C3" w:rsidRPr="00E123C3" w:rsidRDefault="00E123C3" w:rsidP="001E369D">
      <w:pPr>
        <w:numPr>
          <w:ilvl w:val="0"/>
          <w:numId w:val="8"/>
        </w:numPr>
        <w:spacing w:line="276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udostępnienia posiadanej dokumentacji technicznej związanej z realizacją przedmiotu zamówienia;</w:t>
      </w:r>
    </w:p>
    <w:p w14:paraId="3321CCED" w14:textId="77777777" w:rsidR="00E123C3" w:rsidRDefault="00E123C3" w:rsidP="001E369D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Zapłaty należnego wynagrodzenia.</w:t>
      </w:r>
    </w:p>
    <w:p w14:paraId="249F81C9" w14:textId="77777777" w:rsidR="00E123C3" w:rsidRPr="00E123C3" w:rsidRDefault="00E123C3" w:rsidP="00E123C3">
      <w:pPr>
        <w:spacing w:after="200" w:line="276" w:lineRule="auto"/>
        <w:ind w:left="720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2BF63D5" w14:textId="77777777" w:rsidR="00E123C3" w:rsidRPr="00E123C3" w:rsidRDefault="00E123C3" w:rsidP="00E123C3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>§ 3</w:t>
      </w:r>
    </w:p>
    <w:p w14:paraId="7365C402" w14:textId="77777777" w:rsidR="00E123C3" w:rsidRPr="00E123C3" w:rsidRDefault="00E123C3" w:rsidP="00E123C3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>Nadzór nad realizacją Umowy</w:t>
      </w:r>
    </w:p>
    <w:p w14:paraId="221D7491" w14:textId="77777777" w:rsidR="00E123C3" w:rsidRPr="00E123C3" w:rsidRDefault="00E123C3" w:rsidP="00E123C3">
      <w:pPr>
        <w:spacing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F0DB19F" w14:textId="77777777" w:rsidR="00E123C3" w:rsidRPr="00E123C3" w:rsidRDefault="00E123C3" w:rsidP="001E369D">
      <w:pPr>
        <w:numPr>
          <w:ilvl w:val="0"/>
          <w:numId w:val="2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 xml:space="preserve">Nadzór nad realizacją przedmiotu Umowy w imieniu Zamawiającego sprawować będzie/będą: </w:t>
      </w:r>
    </w:p>
    <w:p w14:paraId="2B63FD86" w14:textId="77777777" w:rsidR="00E123C3" w:rsidRPr="00E123C3" w:rsidRDefault="00E123C3" w:rsidP="001E369D">
      <w:pPr>
        <w:numPr>
          <w:ilvl w:val="0"/>
          <w:numId w:val="9"/>
        </w:numPr>
        <w:spacing w:after="200" w:line="276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Mariusz Kamieniecki, e-mail: m.kamieniecki@warmia.mazury.pl, nr tel. +48 573 857 997;</w:t>
      </w:r>
    </w:p>
    <w:p w14:paraId="3601D293" w14:textId="77777777" w:rsidR="00E123C3" w:rsidRPr="00E123C3" w:rsidRDefault="00E123C3" w:rsidP="001E369D">
      <w:pPr>
        <w:numPr>
          <w:ilvl w:val="0"/>
          <w:numId w:val="9"/>
        </w:numPr>
        <w:spacing w:line="276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Krzysztof Król, e-mail: k.krol@warmia.mazury.pl, nr tel. +48 573 857 980.</w:t>
      </w:r>
    </w:p>
    <w:p w14:paraId="7EF82385" w14:textId="77777777" w:rsidR="00E123C3" w:rsidRPr="00E123C3" w:rsidRDefault="00E123C3" w:rsidP="001E369D">
      <w:pPr>
        <w:numPr>
          <w:ilvl w:val="0"/>
          <w:numId w:val="2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Przedstawicielem Wykonawcy w trakcie realizacji przedmiotu Umowy będzie/będą:</w:t>
      </w:r>
    </w:p>
    <w:p w14:paraId="1077A885" w14:textId="77777777" w:rsidR="00E123C3" w:rsidRPr="00E123C3" w:rsidRDefault="00E123C3" w:rsidP="001E369D">
      <w:pPr>
        <w:numPr>
          <w:ilvl w:val="0"/>
          <w:numId w:val="7"/>
        </w:numPr>
        <w:spacing w:line="276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………………………………, e-mail: ………………………………………, nr tel. +48 …………………;</w:t>
      </w:r>
    </w:p>
    <w:p w14:paraId="5988ABE4" w14:textId="77777777" w:rsidR="00E123C3" w:rsidRPr="00E123C3" w:rsidRDefault="00E123C3" w:rsidP="001E369D">
      <w:pPr>
        <w:numPr>
          <w:ilvl w:val="0"/>
          <w:numId w:val="7"/>
        </w:numPr>
        <w:spacing w:line="276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………………………………, e-mail: ………………………………………, nr tel. +48 ………………….</w:t>
      </w:r>
    </w:p>
    <w:p w14:paraId="6B371ECB" w14:textId="77777777" w:rsidR="00E123C3" w:rsidRPr="00E123C3" w:rsidRDefault="00E123C3" w:rsidP="00E123C3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CA55133" w14:textId="77777777" w:rsidR="00E123C3" w:rsidRPr="00E123C3" w:rsidRDefault="00E123C3" w:rsidP="00E123C3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>§ 4</w:t>
      </w:r>
    </w:p>
    <w:p w14:paraId="2D28EA52" w14:textId="77777777" w:rsidR="00E123C3" w:rsidRPr="00E123C3" w:rsidRDefault="00E123C3" w:rsidP="00E123C3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>Terminy</w:t>
      </w:r>
    </w:p>
    <w:p w14:paraId="15B208A2" w14:textId="77777777" w:rsidR="00E123C3" w:rsidRPr="00E123C3" w:rsidRDefault="00E123C3" w:rsidP="00E123C3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A01F535" w14:textId="3BD1AF2E" w:rsidR="00E123C3" w:rsidRPr="00E123C3" w:rsidRDefault="00E123C3" w:rsidP="001E369D">
      <w:pPr>
        <w:numPr>
          <w:ilvl w:val="0"/>
          <w:numId w:val="15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 xml:space="preserve">Wykonawca zobowiązany jest do realizacji przedmiotu Umowy w terminie </w:t>
      </w:r>
      <w:r w:rsidR="00D377D7">
        <w:rPr>
          <w:rFonts w:ascii="Arial" w:eastAsia="Times New Roman" w:hAnsi="Arial" w:cs="Arial"/>
          <w:sz w:val="20"/>
          <w:szCs w:val="20"/>
          <w:lang w:eastAsia="pl-PL"/>
        </w:rPr>
        <w:t xml:space="preserve">30 </w:t>
      </w:r>
      <w:r w:rsidRPr="00E123C3">
        <w:rPr>
          <w:rFonts w:ascii="Arial" w:eastAsia="Times New Roman" w:hAnsi="Arial" w:cs="Arial"/>
          <w:sz w:val="20"/>
          <w:szCs w:val="20"/>
          <w:lang w:eastAsia="pl-PL"/>
        </w:rPr>
        <w:t>dni od dnia podpisania Umowy.</w:t>
      </w:r>
    </w:p>
    <w:p w14:paraId="6828E198" w14:textId="77777777" w:rsidR="00E123C3" w:rsidRPr="00E123C3" w:rsidRDefault="00E123C3" w:rsidP="001E369D">
      <w:pPr>
        <w:numPr>
          <w:ilvl w:val="0"/>
          <w:numId w:val="15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Konkretne godziny pracy serwisantów zostaną ustalone z przedstawicielami Zamawiającego wymienionymi w § 3 ust. 1 zgodnie z treścią § 2 ust. 4.</w:t>
      </w:r>
    </w:p>
    <w:p w14:paraId="03638147" w14:textId="77777777" w:rsidR="00E123C3" w:rsidRPr="00E123C3" w:rsidRDefault="00E123C3" w:rsidP="00E123C3">
      <w:pPr>
        <w:spacing w:line="276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B633A57" w14:textId="77777777" w:rsidR="00E123C3" w:rsidRPr="00E123C3" w:rsidRDefault="00E123C3" w:rsidP="00E123C3">
      <w:pPr>
        <w:spacing w:line="276" w:lineRule="auto"/>
        <w:contextualSpacing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>§ 5</w:t>
      </w:r>
    </w:p>
    <w:p w14:paraId="48C1E243" w14:textId="77777777" w:rsidR="00E123C3" w:rsidRPr="00E123C3" w:rsidRDefault="00E123C3" w:rsidP="00E123C3">
      <w:pPr>
        <w:spacing w:line="276" w:lineRule="auto"/>
        <w:ind w:left="284" w:right="-2"/>
        <w:contextualSpacing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>Wynagrodzenie i sposób rozliczenia z Wykonawcą</w:t>
      </w:r>
    </w:p>
    <w:p w14:paraId="51120931" w14:textId="77777777" w:rsidR="00E123C3" w:rsidRPr="00E123C3" w:rsidRDefault="00E123C3" w:rsidP="00E123C3">
      <w:pPr>
        <w:spacing w:line="276" w:lineRule="auto"/>
        <w:ind w:left="284" w:right="-2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BF7895F" w14:textId="38F80F50" w:rsidR="00E123C3" w:rsidRPr="00E123C3" w:rsidRDefault="00E123C3" w:rsidP="001E369D">
      <w:pPr>
        <w:numPr>
          <w:ilvl w:val="0"/>
          <w:numId w:val="3"/>
        </w:numPr>
        <w:spacing w:line="276" w:lineRule="auto"/>
        <w:ind w:hanging="357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 xml:space="preserve">Z tytułu należytego wykonania przedmiotu Umowy Zamawiający zapłaci Wykonawcy, wynagrodzenie ryczałtowe w łącznej wysokości: ………………….. zł netto, </w:t>
      </w:r>
      <w:r w:rsidRPr="00E123C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………………………. zł brutto (słownie: …………………………………………… złotych brutto), zgodnie z formularzem ofertowym stanowiącym </w:t>
      </w:r>
      <w:r w:rsidRPr="001E369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Załącznik nr </w:t>
      </w:r>
      <w:r w:rsidR="001E369D" w:rsidRPr="001E369D">
        <w:rPr>
          <w:rFonts w:ascii="Arial" w:eastAsia="Times New Roman" w:hAnsi="Arial" w:cs="Arial"/>
          <w:b/>
          <w:sz w:val="20"/>
          <w:szCs w:val="20"/>
          <w:lang w:eastAsia="pl-PL"/>
        </w:rPr>
        <w:t>2</w:t>
      </w:r>
      <w:r w:rsidRPr="00E123C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do Umowy. </w:t>
      </w:r>
    </w:p>
    <w:p w14:paraId="225DE2EC" w14:textId="77777777" w:rsidR="00E123C3" w:rsidRPr="00E123C3" w:rsidRDefault="00E123C3" w:rsidP="001E369D">
      <w:pPr>
        <w:numPr>
          <w:ilvl w:val="0"/>
          <w:numId w:val="3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Należne Wykonawcy wynagrodzenie zawiera wszelkie koszty wynikające z wymagań określonych                  w Umowie na podstawie własnych kalkulacji i szacunków, a w szczególności uwzględnia wszystkie koszty związane z realizacją zamówienia, w tym wykonanie oględzin, dojazdu na miejsce, dostawy fabrycznie nowych elementów, użycie odpowiedniego sprzętu i urządzeń, unieszkodliwienie odpadów.</w:t>
      </w:r>
    </w:p>
    <w:p w14:paraId="06D7304F" w14:textId="77777777" w:rsidR="00E123C3" w:rsidRPr="00E123C3" w:rsidRDefault="00E123C3" w:rsidP="001E369D">
      <w:pPr>
        <w:numPr>
          <w:ilvl w:val="0"/>
          <w:numId w:val="3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 xml:space="preserve">Wykonawca po wykonaniu </w:t>
      </w:r>
      <w:r w:rsidRPr="00E123C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każdego</w:t>
      </w:r>
      <w:r w:rsidRPr="00E123C3"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  <w:t xml:space="preserve"> </w:t>
      </w:r>
      <w:r w:rsidRPr="00E123C3">
        <w:rPr>
          <w:rFonts w:ascii="Arial" w:eastAsia="Times New Roman" w:hAnsi="Arial" w:cs="Arial"/>
          <w:sz w:val="20"/>
          <w:szCs w:val="20"/>
          <w:lang w:eastAsia="pl-PL"/>
        </w:rPr>
        <w:t>montażu</w:t>
      </w:r>
      <w:r w:rsidRPr="00E123C3">
        <w:rPr>
          <w:rFonts w:ascii="Arial" w:eastAsia="Times New Roman" w:hAnsi="Arial" w:cs="Arial"/>
          <w:b/>
          <w:bCs/>
          <w:color w:val="FF0000"/>
          <w:sz w:val="20"/>
          <w:szCs w:val="20"/>
          <w:lang w:eastAsia="pl-PL"/>
        </w:rPr>
        <w:t xml:space="preserve"> </w:t>
      </w:r>
      <w:r w:rsidRPr="00E123C3">
        <w:rPr>
          <w:rFonts w:ascii="Arial" w:eastAsia="Times New Roman" w:hAnsi="Arial" w:cs="Arial"/>
          <w:sz w:val="20"/>
          <w:szCs w:val="20"/>
          <w:lang w:eastAsia="pl-PL"/>
        </w:rPr>
        <w:t>przedłoży Zamawiającemu protokoły odbioru wskazane w § 2 ust. 7. Po złożeniu podpisów przez Strony będą one podstawą do wystawienia przez Wykonawcę faktury za realizację przedmiotu Umowy.</w:t>
      </w:r>
    </w:p>
    <w:p w14:paraId="0864FF80" w14:textId="77777777" w:rsidR="00E123C3" w:rsidRPr="00E123C3" w:rsidRDefault="00E123C3" w:rsidP="001E369D">
      <w:pPr>
        <w:numPr>
          <w:ilvl w:val="0"/>
          <w:numId w:val="3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Wynagrodzenie będzie płatne w terminie 21 dni licząc od dnia otrzymania prawidłowo wystawionej  przez Wykonawcę faktury, na rachunek bankowy Wykonawcy wskazany na fakturze. Za dzień zapłaty Strony uznają dzień obciążenia rachunku Zamawiającego.</w:t>
      </w:r>
    </w:p>
    <w:p w14:paraId="25AA78D7" w14:textId="77777777" w:rsidR="00E123C3" w:rsidRPr="00E123C3" w:rsidRDefault="00E123C3" w:rsidP="001E369D">
      <w:pPr>
        <w:numPr>
          <w:ilvl w:val="0"/>
          <w:numId w:val="3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Dane do wystawienia faktury:</w:t>
      </w:r>
    </w:p>
    <w:p w14:paraId="17EA9172" w14:textId="77777777" w:rsidR="00E123C3" w:rsidRPr="00E123C3" w:rsidRDefault="00E123C3" w:rsidP="00E123C3">
      <w:pPr>
        <w:spacing w:line="276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Nabywca: </w:t>
      </w:r>
    </w:p>
    <w:p w14:paraId="1CDA84E1" w14:textId="77777777" w:rsidR="00E123C3" w:rsidRPr="00E123C3" w:rsidRDefault="00E123C3" w:rsidP="00E123C3">
      <w:pPr>
        <w:spacing w:line="276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Województwo Warmińsko – Mazurskie, ul. Emilii Plater 1, 10-562 Olsztyn, NIP: 739-38-90-447.</w:t>
      </w:r>
    </w:p>
    <w:p w14:paraId="062863A3" w14:textId="77777777" w:rsidR="00E123C3" w:rsidRPr="00E123C3" w:rsidRDefault="00E123C3" w:rsidP="00E123C3">
      <w:pPr>
        <w:spacing w:line="276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Odbiorca:</w:t>
      </w:r>
    </w:p>
    <w:p w14:paraId="56832B05" w14:textId="77777777" w:rsidR="00E123C3" w:rsidRPr="00E123C3" w:rsidRDefault="00E123C3" w:rsidP="00E123C3">
      <w:pPr>
        <w:spacing w:line="276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Warmińsko-Mazurskie Centrum Nowych Technologii, ul. Głowackiego 14, 10-448 Olsztyn.</w:t>
      </w:r>
    </w:p>
    <w:p w14:paraId="0116519C" w14:textId="77777777" w:rsidR="00E123C3" w:rsidRPr="00E123C3" w:rsidRDefault="00E123C3" w:rsidP="001E369D">
      <w:pPr>
        <w:numPr>
          <w:ilvl w:val="0"/>
          <w:numId w:val="3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Faktura zostanie dostarczona na adres wskazany w pozycji Odbiorca.</w:t>
      </w:r>
    </w:p>
    <w:p w14:paraId="50458BA3" w14:textId="77777777" w:rsidR="00E123C3" w:rsidRPr="00E123C3" w:rsidRDefault="00E123C3" w:rsidP="001E369D">
      <w:pPr>
        <w:numPr>
          <w:ilvl w:val="0"/>
          <w:numId w:val="3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Wynagrodzenie, o którym mowa w ust. 1 płatne będzie przelewem na konto bankowe Wykonawcy nr …………………………………………………………………………...</w:t>
      </w:r>
    </w:p>
    <w:p w14:paraId="170ACE60" w14:textId="77777777" w:rsidR="00E123C3" w:rsidRPr="00E123C3" w:rsidRDefault="00E123C3" w:rsidP="00E123C3">
      <w:pPr>
        <w:spacing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49BF5DF" w14:textId="77777777" w:rsidR="00E123C3" w:rsidRPr="00E123C3" w:rsidRDefault="00E123C3" w:rsidP="00E123C3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>§ 6</w:t>
      </w:r>
    </w:p>
    <w:p w14:paraId="3E3419F1" w14:textId="77777777" w:rsidR="00E123C3" w:rsidRPr="00E123C3" w:rsidRDefault="00E123C3" w:rsidP="00E123C3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>Kary umowne</w:t>
      </w:r>
    </w:p>
    <w:p w14:paraId="6FD419A6" w14:textId="77777777" w:rsidR="00E123C3" w:rsidRPr="00E123C3" w:rsidRDefault="00E123C3" w:rsidP="00E123C3">
      <w:pPr>
        <w:spacing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6E8F31C" w14:textId="77777777" w:rsidR="00E123C3" w:rsidRPr="00E123C3" w:rsidRDefault="00E123C3" w:rsidP="001E369D">
      <w:pPr>
        <w:numPr>
          <w:ilvl w:val="0"/>
          <w:numId w:val="13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Strony ustalają kary umowne z następujących tytułów:</w:t>
      </w:r>
    </w:p>
    <w:p w14:paraId="21C3521D" w14:textId="77777777" w:rsidR="00E123C3" w:rsidRPr="00E123C3" w:rsidRDefault="00E123C3" w:rsidP="001E369D">
      <w:pPr>
        <w:numPr>
          <w:ilvl w:val="0"/>
          <w:numId w:val="14"/>
        </w:numPr>
        <w:spacing w:line="276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Zamawiający zapłaci Wykonawcy karę umowną w przypadku odstąpienia od Umowy przez Zamawiającego z przyczyn, za które Wykonawca nie ponosi odpowiedzialności w wysokości 10 % wynagrodzenia ryczałtowego brutto, o którym mowa w § 5 ust. 1 Umowy;</w:t>
      </w:r>
    </w:p>
    <w:p w14:paraId="5D31ED50" w14:textId="77777777" w:rsidR="00E123C3" w:rsidRPr="00E123C3" w:rsidRDefault="00E123C3" w:rsidP="001E369D">
      <w:pPr>
        <w:numPr>
          <w:ilvl w:val="0"/>
          <w:numId w:val="14"/>
        </w:numPr>
        <w:spacing w:line="276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Wykonawca zapłaci Zamawiającemu karę umowną:</w:t>
      </w:r>
    </w:p>
    <w:p w14:paraId="5F69FA8A" w14:textId="77777777" w:rsidR="00E123C3" w:rsidRPr="00E123C3" w:rsidRDefault="00E123C3" w:rsidP="001E369D">
      <w:pPr>
        <w:numPr>
          <w:ilvl w:val="0"/>
          <w:numId w:val="4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Za przekroczenie terminu realizacji przedmiotu Umowy określonego § 4 ust. 1 lub nieusunięcia wad w okresie rękojmi i gwarancji w terminie określonym w § 8 ust. 3 pkt 1 w wysokości 0,5 % wynagrodzenia ryczałtowego brutto, o którym mowa w § 5 ust. 1 Umowy, za każdy dzień zwłoki, liczonej od dnia następnego po dniu, w którym przedmiot Umowy miał być wykonany, do dnia, w którym przedmiot Umowy został wykonany włącznie, nie więcej jednak niż 20 % łącznego wynagrodzenia ryczałtowego brutto, o którym mowa w § 5 ust. 1 Umowy,</w:t>
      </w:r>
    </w:p>
    <w:p w14:paraId="7FBD7039" w14:textId="77777777" w:rsidR="00E123C3" w:rsidRPr="00E123C3" w:rsidRDefault="00E123C3" w:rsidP="001E369D">
      <w:pPr>
        <w:numPr>
          <w:ilvl w:val="0"/>
          <w:numId w:val="4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 xml:space="preserve">W przypadku nieuzasadnionego odstąpienia od Umowy przez Wykonawcę lub odstąpienia od Umowy przez Zamawiającego z przyczyn, za które odpowiedzialność ponosi Wykonawca                  w wysokości 10 % wynagrodzenia ryczałtowego brutto, o którym mowa w § 5 ust. 1 Umowy. </w:t>
      </w:r>
    </w:p>
    <w:p w14:paraId="218730B9" w14:textId="77777777" w:rsidR="00E123C3" w:rsidRPr="00E123C3" w:rsidRDefault="00E123C3" w:rsidP="001E369D">
      <w:pPr>
        <w:numPr>
          <w:ilvl w:val="0"/>
          <w:numId w:val="13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Zamawiający zapłaci karę umowną, o której mowa w ust. 1 pkt 1 w terminie 21 dni kalendarzowych od dnia otrzymania wezwania do zapłaty od Wykonawcy. Za datę zapłaty uważa się datę obciążenia rachunku bankowego Zamawiającego kwotą wynikającą z faktury.</w:t>
      </w:r>
    </w:p>
    <w:p w14:paraId="5A64DFFA" w14:textId="77777777" w:rsidR="00E123C3" w:rsidRPr="00E123C3" w:rsidRDefault="00E123C3" w:rsidP="001E369D">
      <w:pPr>
        <w:numPr>
          <w:ilvl w:val="0"/>
          <w:numId w:val="13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Wykonawca zapłaci kary umowne, o których mowa w ust. 1 pkt 2 w terminie 21 dni kalendarzowych od dnia otrzymania noty obciążeniowej lub wezwania do zapłaty od  Zamawiającego. Za datę zapłaty uważa się datę obciążenia rachunku bankowego Wykonawcy kwotą wynikającą z faktury.</w:t>
      </w:r>
    </w:p>
    <w:p w14:paraId="6AF1718E" w14:textId="77777777" w:rsidR="00E123C3" w:rsidRPr="00E123C3" w:rsidRDefault="00E123C3" w:rsidP="001E369D">
      <w:pPr>
        <w:numPr>
          <w:ilvl w:val="0"/>
          <w:numId w:val="13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Strony zastrzegają sobie prawo do dochodzenia odszkodowania uzupełniającego, przenoszącego wysokość kar umownych do wysokości rzeczywiście poniesionej szkody, na zasadach ogólnych.</w:t>
      </w:r>
    </w:p>
    <w:p w14:paraId="4B9E3877" w14:textId="77777777" w:rsidR="00E123C3" w:rsidRPr="00E123C3" w:rsidRDefault="00E123C3" w:rsidP="00E123C3">
      <w:pPr>
        <w:spacing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FE90C05" w14:textId="77777777" w:rsidR="00E123C3" w:rsidRPr="00E123C3" w:rsidRDefault="00E123C3" w:rsidP="00E123C3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>§ 7</w:t>
      </w:r>
    </w:p>
    <w:p w14:paraId="7A7EC6AC" w14:textId="77777777" w:rsidR="00E123C3" w:rsidRPr="00E123C3" w:rsidRDefault="00E123C3" w:rsidP="00E123C3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>Odstąpienie od Umowy</w:t>
      </w:r>
    </w:p>
    <w:p w14:paraId="6C98B0CA" w14:textId="77777777" w:rsidR="00E123C3" w:rsidRPr="00E123C3" w:rsidRDefault="00E123C3" w:rsidP="00E123C3">
      <w:pPr>
        <w:spacing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8C31C69" w14:textId="77777777" w:rsidR="00E123C3" w:rsidRPr="00E123C3" w:rsidRDefault="00E123C3" w:rsidP="001E369D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W razie zaistnienia istotnej zmiany okoliczności powodującej, że wykonanie Umowy nie leży w interesie publicznym, czego nie można było przewidzieć w chwili zawarcia Umowy, Zamawiający ma prawo odstąpić od Umowy w całości lub w części w terminie 30 dni od dnia powzięcia wiadomości o tych okolicznościach. W takim przypadku, Wykonawca może żądać wyłącznie wynagrodzenia należnego                 z tytułu wykonania części Umowy i nie przysługuje mu kara umowna, o której mowa w § 6 ust. 1 pkt 1.</w:t>
      </w:r>
    </w:p>
    <w:p w14:paraId="3025B8B2" w14:textId="77777777" w:rsidR="00E123C3" w:rsidRPr="00E123C3" w:rsidRDefault="00E123C3" w:rsidP="001E369D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Z przyczyn, za które odpowiedzialność ponosi Wykonawca, Zamawiający może odstąpić od Umowy               w terminie 30 dni od powzięcia wiadomości o okolicznościach uzasadniających odstąpienie.</w:t>
      </w:r>
    </w:p>
    <w:p w14:paraId="322B4242" w14:textId="77777777" w:rsidR="00E123C3" w:rsidRPr="00E123C3" w:rsidRDefault="00E123C3" w:rsidP="001E369D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Z przyczyn, za które odpowiedzialność ponosi Zamawiający, Wykonawca może odstąpić od Umowy                  w terminie 30 dni od powzięcia wiadomości o okolicznościach uzasadniających odstąpienie.</w:t>
      </w:r>
      <w:r w:rsidRPr="00E123C3">
        <w:rPr>
          <w:rFonts w:ascii="Arial" w:eastAsia="Times New Roman" w:hAnsi="Arial" w:cs="Arial"/>
          <w:strike/>
          <w:sz w:val="20"/>
          <w:szCs w:val="20"/>
          <w:lang w:eastAsia="pl-PL"/>
        </w:rPr>
        <w:t xml:space="preserve"> </w:t>
      </w:r>
    </w:p>
    <w:p w14:paraId="40999D4B" w14:textId="77777777" w:rsidR="00E123C3" w:rsidRPr="00E123C3" w:rsidRDefault="00E123C3" w:rsidP="001E369D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Odstąpienie od Umowy którejkolwiek ze stron wymaga zachowania formy pisemnej pod rygorem nieważności i wymaga uzasadnienia.</w:t>
      </w:r>
    </w:p>
    <w:p w14:paraId="60340C61" w14:textId="77777777" w:rsidR="00E123C3" w:rsidRPr="00E123C3" w:rsidRDefault="00E123C3" w:rsidP="00E123C3">
      <w:pPr>
        <w:spacing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7CBBFAD" w14:textId="77777777" w:rsidR="00E123C3" w:rsidRPr="00E123C3" w:rsidRDefault="00E123C3" w:rsidP="00E123C3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>§ 8</w:t>
      </w:r>
    </w:p>
    <w:p w14:paraId="6E8532E6" w14:textId="77777777" w:rsidR="00E123C3" w:rsidRPr="00E123C3" w:rsidRDefault="00E123C3" w:rsidP="00E123C3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>Gwarancja</w:t>
      </w:r>
    </w:p>
    <w:p w14:paraId="06FEA6B5" w14:textId="77777777" w:rsidR="00E123C3" w:rsidRPr="00E123C3" w:rsidRDefault="00E123C3" w:rsidP="00E123C3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24E18AF" w14:textId="77777777" w:rsidR="00E123C3" w:rsidRPr="00E123C3" w:rsidRDefault="00E123C3" w:rsidP="001E369D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Wykonawca udziela Zamawiającemu gwarancji na realizację przedmiotu Umowy na okres 24 miesięcy licząc od dnia jej wykonania, a na zastosowany sprzęt i materiały eksploatacyjne zgodnie z gwarancją przewidzianą przez ich producenta, jednak nie krótszą niż 24 miesiące. Ustala się, że okres gwarancji i rękojmi przedłuża się o czas wykonania naprawy gwarancyjnej.</w:t>
      </w:r>
    </w:p>
    <w:p w14:paraId="3915F4D9" w14:textId="77777777" w:rsidR="00E123C3" w:rsidRPr="00E123C3" w:rsidRDefault="00E123C3" w:rsidP="001E369D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lastRenderedPageBreak/>
        <w:t>Bieg terminu gwarancji na wykonaną usługę rozpoczyna się od dnia podpisania przez Zamawiającego każdego z protokołów odbioru przedmiotu Umowy.</w:t>
      </w:r>
    </w:p>
    <w:p w14:paraId="1A5F0BAA" w14:textId="77777777" w:rsidR="00E123C3" w:rsidRPr="00E123C3" w:rsidRDefault="00E123C3" w:rsidP="001E369D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Jeżeli w okresie gwarancji i rękojmi zostaną stwierdzone wady, Zamawiający poinformuje o nich Wykonawcę. W takiej sytuacji Zamawiającemu przysługują następujące uprawnienia:</w:t>
      </w:r>
    </w:p>
    <w:p w14:paraId="4B4F42A3" w14:textId="77777777" w:rsidR="00E123C3" w:rsidRPr="00E123C3" w:rsidRDefault="00E123C3" w:rsidP="001E369D">
      <w:pPr>
        <w:numPr>
          <w:ilvl w:val="0"/>
          <w:numId w:val="16"/>
        </w:numPr>
        <w:spacing w:line="276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Jeżeli wady kwalifikują się do usunięcia, Zamawiający wyznaczy Wykonawcy termin ich usunięcia. Wykonawca jest zobowiązany do pisemnego zawiadomienia Zamawiającego o ich usunięciu. W przypadku nieusunięcia wad w wyznaczonym terminie Zamawiającemu przysługuje prawo naliczenia kar umownych oraz prawo zlecenia wykonania naprawy innemu podmiotowi na koszt i ryzyko Wykonawcy;</w:t>
      </w:r>
    </w:p>
    <w:p w14:paraId="3ABC44CD" w14:textId="77777777" w:rsidR="00E123C3" w:rsidRPr="00E123C3" w:rsidRDefault="00E123C3" w:rsidP="001E369D">
      <w:pPr>
        <w:numPr>
          <w:ilvl w:val="0"/>
          <w:numId w:val="16"/>
        </w:numPr>
        <w:spacing w:line="276" w:lineRule="auto"/>
        <w:contextualSpacing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Jeżeli wady nie kwalifikują się do usunięcia, Zamawiający może żądać ponownego wykonania przedmiotu omowy od Wykonawcy, a w przypadku jej niewykonania lub nienależytego wykonania, Zamawiający może zlecić ponowne wykonanie przedmiotu Umowy innemu wykonawcy na koszty i ryzyko Wykonawcy</w:t>
      </w:r>
      <w:r w:rsidRPr="00E123C3">
        <w:rPr>
          <w:rFonts w:ascii="Times New Roman" w:eastAsia="Times New Roman" w:hAnsi="Times New Roman"/>
          <w:sz w:val="20"/>
          <w:szCs w:val="20"/>
          <w:lang w:eastAsia="pl-PL"/>
        </w:rPr>
        <w:t>.</w:t>
      </w:r>
    </w:p>
    <w:p w14:paraId="63A8414A" w14:textId="77777777" w:rsidR="00E123C3" w:rsidRPr="00E123C3" w:rsidRDefault="00E123C3" w:rsidP="001E369D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Zlecenie usunięcia wad innemu wykonawcy, o którym mowa w ust. 3 pkt 1 i 2 , nie spowoduje utraty uprawnień z tytułu gwarancji i rękojmi.</w:t>
      </w:r>
    </w:p>
    <w:p w14:paraId="48DDA566" w14:textId="77777777" w:rsidR="00E123C3" w:rsidRPr="00E123C3" w:rsidRDefault="00E123C3" w:rsidP="001E369D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Wykonawca przystąpi do usunięcia wad w terminie 5 (pięciu) dni roboczych od dnia otrzymania od Zamawiającego pisemnego  zawiadomienia o stwierdzeniu wad lub żądania ponownego wykonania przedmiotu Umowy.</w:t>
      </w:r>
    </w:p>
    <w:p w14:paraId="7A1F1B02" w14:textId="77777777" w:rsidR="00E123C3" w:rsidRPr="00E123C3" w:rsidRDefault="00E123C3" w:rsidP="001E369D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Termin usunięcia wad nie może przekroczyć 30 (trzydziestu) dni kalendarzowych od dnia otrzymania przez Wykonawcę zawiadomienia o wadach.</w:t>
      </w:r>
    </w:p>
    <w:p w14:paraId="165C1D95" w14:textId="77777777" w:rsidR="00E123C3" w:rsidRPr="00E123C3" w:rsidRDefault="00E123C3" w:rsidP="001E369D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Prawidłowość usunięcia wad będzie potwierdzona w odpowiednim protokole odbioru.</w:t>
      </w:r>
    </w:p>
    <w:p w14:paraId="66E7885C" w14:textId="77777777" w:rsidR="00E123C3" w:rsidRPr="00E123C3" w:rsidRDefault="00E123C3" w:rsidP="001E369D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 xml:space="preserve">Zamawiający może dochodzić roszczeń z tytułu rękojmi za wady także po upływie terminu rękojmi, jeżeli reklamował wadę przed upływem tych terminów. </w:t>
      </w:r>
    </w:p>
    <w:p w14:paraId="5B672A34" w14:textId="77777777" w:rsidR="00E123C3" w:rsidRPr="00E123C3" w:rsidRDefault="00E123C3" w:rsidP="001E369D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Z czynności usunięcia wad strony sporządzą protokół odbioru.</w:t>
      </w:r>
    </w:p>
    <w:p w14:paraId="1FCB059A" w14:textId="77777777" w:rsidR="00E123C3" w:rsidRPr="00E123C3" w:rsidRDefault="00E123C3" w:rsidP="00E123C3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AA2B053" w14:textId="77777777" w:rsidR="00E123C3" w:rsidRPr="00E123C3" w:rsidRDefault="00E123C3" w:rsidP="00E123C3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>§ 9</w:t>
      </w:r>
    </w:p>
    <w:p w14:paraId="5E532FA6" w14:textId="77777777" w:rsidR="00E123C3" w:rsidRPr="00E123C3" w:rsidRDefault="00E123C3" w:rsidP="00E123C3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>Zmiany w umowie</w:t>
      </w:r>
    </w:p>
    <w:p w14:paraId="3857E8CB" w14:textId="77777777" w:rsidR="00E123C3" w:rsidRPr="00E123C3" w:rsidRDefault="00E123C3" w:rsidP="00E123C3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F8A8665" w14:textId="77777777" w:rsidR="00E123C3" w:rsidRPr="00E123C3" w:rsidRDefault="00E123C3" w:rsidP="001E369D">
      <w:pPr>
        <w:numPr>
          <w:ilvl w:val="0"/>
          <w:numId w:val="19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Zamawiający przewiduje możliwość dokonania następujących zmian postanowień zawartej Umowy w stosunku do treści oferty:</w:t>
      </w:r>
    </w:p>
    <w:p w14:paraId="20529195" w14:textId="77777777" w:rsidR="00E123C3" w:rsidRPr="00E123C3" w:rsidRDefault="00E123C3" w:rsidP="001E369D">
      <w:pPr>
        <w:numPr>
          <w:ilvl w:val="0"/>
          <w:numId w:val="17"/>
        </w:numPr>
        <w:spacing w:line="276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Terminu wykonania zadania w następujących przypadkach:</w:t>
      </w:r>
    </w:p>
    <w:p w14:paraId="1AA7C025" w14:textId="77777777" w:rsidR="00E123C3" w:rsidRPr="00E123C3" w:rsidRDefault="00E123C3" w:rsidP="001E369D">
      <w:pPr>
        <w:numPr>
          <w:ilvl w:val="0"/>
          <w:numId w:val="18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w przypadku wystąpienia okoliczności  niezależnych zarówno od Zamawiającego jak i od Wykonawcy uniemożliwiających terminowe wykonanie zamówienia tj. np.: niesprzyjające warunki atmosferyczne, opóźnienia w realizacji dostaw niezbędnych dla wykonania zamówienia, utrudniające lub uniemożliwiające terminowe wykonanie przedmiotu zamówienia, itp.;</w:t>
      </w:r>
    </w:p>
    <w:p w14:paraId="30831C11" w14:textId="77777777" w:rsidR="00E123C3" w:rsidRPr="00E123C3" w:rsidRDefault="00E123C3" w:rsidP="001E369D">
      <w:pPr>
        <w:numPr>
          <w:ilvl w:val="0"/>
          <w:numId w:val="18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niedopełnieniu przez Zamawiającego jego obowiązków wynikających z Umowy,</w:t>
      </w:r>
    </w:p>
    <w:p w14:paraId="30D87CBD" w14:textId="77777777" w:rsidR="00E123C3" w:rsidRPr="00E123C3" w:rsidRDefault="00E123C3" w:rsidP="001E369D">
      <w:pPr>
        <w:numPr>
          <w:ilvl w:val="0"/>
          <w:numId w:val="18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z powodu uzasadnionych zmian w zakresie sposobu wykonania przedmiotu zamówienia proponowanych przez Zamawiającego lub Wykonawcę, jeżeli te zmiany są korzystne dla Zamawiającego,</w:t>
      </w:r>
    </w:p>
    <w:p w14:paraId="7C3619DA" w14:textId="77777777" w:rsidR="00E123C3" w:rsidRPr="00E123C3" w:rsidRDefault="00E123C3" w:rsidP="001E369D">
      <w:pPr>
        <w:numPr>
          <w:ilvl w:val="0"/>
          <w:numId w:val="18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z powodu wystąpienia dodatkowych, a niemożliwych do przewidzenia przed zawarciem Umowy przez doświadczonego wykonawcę, robót lub usług,</w:t>
      </w:r>
    </w:p>
    <w:p w14:paraId="428AAD11" w14:textId="77777777" w:rsidR="00E123C3" w:rsidRPr="00E123C3" w:rsidRDefault="00E123C3" w:rsidP="001E369D">
      <w:pPr>
        <w:numPr>
          <w:ilvl w:val="0"/>
          <w:numId w:val="18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z powodu okoliczności siły wyższej, np. wystąpienia zdarzenia losowego wywołanego przez czynniki zewnętrzne, którego nie można było przewidzieć z pewnością, w szczególności zagrażającego bezpośrednio życiu lub zdrowiu lub grożącego powstaniem szkody w znacznych rozmiarach,</w:t>
      </w:r>
    </w:p>
    <w:p w14:paraId="5D1E3C2B" w14:textId="77777777" w:rsidR="00E123C3" w:rsidRPr="00E123C3" w:rsidRDefault="00E123C3" w:rsidP="001E369D">
      <w:pPr>
        <w:numPr>
          <w:ilvl w:val="0"/>
          <w:numId w:val="18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z powodu stanu wyższej konieczności, powodującego podjęcie działań w celu uchylenia bezpośredniego niebezpieczeństwa grożącego dobru społecznemu lub jakiemukolwiek dobru jednostki,</w:t>
      </w:r>
    </w:p>
    <w:p w14:paraId="6BF71309" w14:textId="77777777" w:rsidR="00E123C3" w:rsidRPr="00E123C3" w:rsidRDefault="00E123C3" w:rsidP="001E369D">
      <w:pPr>
        <w:numPr>
          <w:ilvl w:val="0"/>
          <w:numId w:val="18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z powodu działań osób trzecich uniemożliwiających wykonanie prac, które to działania nie są konsekwencją winy którejkolwiek ze stron,</w:t>
      </w:r>
    </w:p>
    <w:p w14:paraId="00A2432C" w14:textId="77777777" w:rsidR="00E123C3" w:rsidRPr="00E123C3" w:rsidRDefault="00E123C3" w:rsidP="001E369D">
      <w:pPr>
        <w:numPr>
          <w:ilvl w:val="0"/>
          <w:numId w:val="18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zawieszenia wykonania prac niespowodowanych uchybieniami Wykonawcy,</w:t>
      </w:r>
    </w:p>
    <w:p w14:paraId="6BF7AF0C" w14:textId="77777777" w:rsidR="00E123C3" w:rsidRPr="00E123C3" w:rsidRDefault="00E123C3" w:rsidP="001E369D">
      <w:pPr>
        <w:numPr>
          <w:ilvl w:val="0"/>
          <w:numId w:val="18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lastRenderedPageBreak/>
        <w:t>wystąpienia okoliczności, których nie można było wcześniej przewidzieć, a są one niezależne od stron,</w:t>
      </w:r>
    </w:p>
    <w:p w14:paraId="180344D1" w14:textId="77777777" w:rsidR="00E123C3" w:rsidRPr="00E123C3" w:rsidRDefault="00E123C3" w:rsidP="001E369D">
      <w:pPr>
        <w:numPr>
          <w:ilvl w:val="0"/>
          <w:numId w:val="18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ograniczenia lub czasowego wstrzymania finansowania przedmiotu Umowy.</w:t>
      </w:r>
    </w:p>
    <w:p w14:paraId="5073C2B1" w14:textId="77777777" w:rsidR="00E123C3" w:rsidRPr="00E123C3" w:rsidRDefault="00E123C3" w:rsidP="001E369D">
      <w:pPr>
        <w:numPr>
          <w:ilvl w:val="0"/>
          <w:numId w:val="17"/>
        </w:numPr>
        <w:spacing w:line="276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 xml:space="preserve">termin realizacji, zamówienia o którym mowa wyżej może zostać przedłużony o czas niezbędny i dostosowany do charakteru i okresu występowania okoliczności uzasadniających jego przedłużenie; </w:t>
      </w:r>
    </w:p>
    <w:p w14:paraId="0400E60F" w14:textId="77777777" w:rsidR="00E123C3" w:rsidRPr="00E123C3" w:rsidRDefault="00E123C3" w:rsidP="001E369D">
      <w:pPr>
        <w:numPr>
          <w:ilvl w:val="0"/>
          <w:numId w:val="17"/>
        </w:numPr>
        <w:spacing w:line="276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w przypadku zaistnienia potrzeby zmiany rozwiązań funkcjonalno-przestrzennych, technicznych i materiałowych, gdy proponowane rozwiązanie jest równorzędne lub lepsze funkcjonalnie od zaproponowanego, a jednocześnie nie spowoduje zwiększenia kosztów;</w:t>
      </w:r>
    </w:p>
    <w:p w14:paraId="31867430" w14:textId="77777777" w:rsidR="00E123C3" w:rsidRPr="00E123C3" w:rsidRDefault="00E123C3" w:rsidP="001E369D">
      <w:pPr>
        <w:numPr>
          <w:ilvl w:val="0"/>
          <w:numId w:val="17"/>
        </w:numPr>
        <w:spacing w:line="276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gdy wystąpiły takie okoliczności, których nie można było przewidzieć w chwili zawarcia Umowy i na które strony nie miały wpływu;</w:t>
      </w:r>
    </w:p>
    <w:p w14:paraId="0E242BC2" w14:textId="77777777" w:rsidR="00E123C3" w:rsidRPr="00E123C3" w:rsidRDefault="00E123C3" w:rsidP="001E369D">
      <w:pPr>
        <w:numPr>
          <w:ilvl w:val="0"/>
          <w:numId w:val="17"/>
        </w:numPr>
        <w:spacing w:line="276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gdy zajdzie konieczność zmiany osób  wskazanych w ofercie, pełniących określone funkcje związane z wykonywaniem przedmiotu zamówienia (np. śmierć, choroba lub inne zdarzenia losowe; niewywiązywanie się z obowiązków wynikających z Umowy; rezygnacja lub jakakolwiek inna przyczyna niezależna od Wykonawcy). Zmiana możliwa jest po przedłożeniu przez Wykonawcę dokumentów potwierdzających kwalifikacje tych osób pozwalające stwierdzić spełnianie warunków udziału w postępowaniu przez wskazane osoby;</w:t>
      </w:r>
    </w:p>
    <w:p w14:paraId="1CAF6E8C" w14:textId="77777777" w:rsidR="00E123C3" w:rsidRPr="00E123C3" w:rsidRDefault="00E123C3" w:rsidP="001E369D">
      <w:pPr>
        <w:numPr>
          <w:ilvl w:val="0"/>
          <w:numId w:val="17"/>
        </w:numPr>
        <w:spacing w:line="276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 xml:space="preserve">gdy nastąpi zmiana stawki podatku VAT przez władzę ustawodawczą w trakcie trwania Umowy, wynikającej ze zmiany ustawy o podatku od towarów i usług oraz podatku akcyzowego; </w:t>
      </w:r>
    </w:p>
    <w:p w14:paraId="1130A5C3" w14:textId="77777777" w:rsidR="00E123C3" w:rsidRPr="00E123C3" w:rsidRDefault="00E123C3" w:rsidP="001E369D">
      <w:pPr>
        <w:numPr>
          <w:ilvl w:val="0"/>
          <w:numId w:val="17"/>
        </w:numPr>
        <w:spacing w:line="276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gdy nastąpi zmiana przepisów prawnych mających wpływ na realizacje Umowy, w szczególności na jej zakres, termin;</w:t>
      </w:r>
    </w:p>
    <w:p w14:paraId="1253E676" w14:textId="77777777" w:rsidR="00E123C3" w:rsidRPr="00E123C3" w:rsidRDefault="00E123C3" w:rsidP="001E369D">
      <w:pPr>
        <w:numPr>
          <w:ilvl w:val="0"/>
          <w:numId w:val="17"/>
        </w:numPr>
        <w:spacing w:line="276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 xml:space="preserve">gdy nastąpi zmiana formy </w:t>
      </w:r>
      <w:proofErr w:type="spellStart"/>
      <w:r w:rsidRPr="00E123C3">
        <w:rPr>
          <w:rFonts w:ascii="Arial" w:eastAsia="Times New Roman" w:hAnsi="Arial" w:cs="Arial"/>
          <w:sz w:val="20"/>
          <w:szCs w:val="20"/>
          <w:lang w:eastAsia="pl-PL"/>
        </w:rPr>
        <w:t>organizacyjno</w:t>
      </w:r>
      <w:proofErr w:type="spellEnd"/>
      <w:r w:rsidRPr="00E123C3">
        <w:rPr>
          <w:rFonts w:ascii="Arial" w:eastAsia="Times New Roman" w:hAnsi="Arial" w:cs="Arial"/>
          <w:sz w:val="20"/>
          <w:szCs w:val="20"/>
          <w:lang w:eastAsia="pl-PL"/>
        </w:rPr>
        <w:t>–prawnej lub siedziby Wykonawcy;</w:t>
      </w:r>
    </w:p>
    <w:p w14:paraId="37BCEE52" w14:textId="77777777" w:rsidR="00E123C3" w:rsidRPr="00E123C3" w:rsidRDefault="00E123C3" w:rsidP="001E369D">
      <w:pPr>
        <w:numPr>
          <w:ilvl w:val="0"/>
          <w:numId w:val="17"/>
        </w:numPr>
        <w:spacing w:line="276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 xml:space="preserve">w przypadku zmiany zasad finansowania przedmiotu Umowy. </w:t>
      </w:r>
    </w:p>
    <w:p w14:paraId="660F9521" w14:textId="77777777" w:rsidR="00E123C3" w:rsidRPr="00E123C3" w:rsidRDefault="00E123C3" w:rsidP="001E369D">
      <w:pPr>
        <w:numPr>
          <w:ilvl w:val="0"/>
          <w:numId w:val="19"/>
        </w:numPr>
        <w:spacing w:line="276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Zmiana postanowień zawartej Umowy może nastąpić wyłącznie za zgodą obu stron, wyrażoną w formie pisemnego aneksu – pod rygorem nieważności.</w:t>
      </w:r>
    </w:p>
    <w:p w14:paraId="7ED90EEB" w14:textId="77777777" w:rsidR="00E123C3" w:rsidRPr="00E123C3" w:rsidRDefault="00E123C3" w:rsidP="00E123C3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81E37D8" w14:textId="77777777" w:rsidR="00E123C3" w:rsidRPr="00E123C3" w:rsidRDefault="00E123C3" w:rsidP="00E123C3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>§ 10</w:t>
      </w:r>
    </w:p>
    <w:p w14:paraId="6A5137A7" w14:textId="77777777" w:rsidR="00E123C3" w:rsidRPr="00E123C3" w:rsidRDefault="00E123C3" w:rsidP="00E123C3">
      <w:pPr>
        <w:spacing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>Postanowienia końcowe</w:t>
      </w:r>
    </w:p>
    <w:p w14:paraId="48D0E7DF" w14:textId="77777777" w:rsidR="00E123C3" w:rsidRPr="00E123C3" w:rsidRDefault="00E123C3" w:rsidP="00E123C3">
      <w:pPr>
        <w:spacing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15C2690" w14:textId="77777777" w:rsidR="00E123C3" w:rsidRPr="00E123C3" w:rsidRDefault="00E123C3" w:rsidP="001E369D">
      <w:pPr>
        <w:numPr>
          <w:ilvl w:val="0"/>
          <w:numId w:val="5"/>
        </w:num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Spory wynikłe na tle realizacji niniejszej Umowy będzie rozstrzygał Sąd powszechnych właściwy dla miejsca siedziby Zamawiającego.</w:t>
      </w:r>
    </w:p>
    <w:p w14:paraId="17401FE8" w14:textId="77777777" w:rsidR="00E123C3" w:rsidRPr="00E123C3" w:rsidRDefault="00E123C3" w:rsidP="001E369D">
      <w:pPr>
        <w:numPr>
          <w:ilvl w:val="0"/>
          <w:numId w:val="5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W sprawach nie uregulowanych w niniejszej Umowie mają zastosowanie przepisy Kodeksu cywilnego.</w:t>
      </w:r>
    </w:p>
    <w:p w14:paraId="1214C699" w14:textId="77777777" w:rsidR="00E123C3" w:rsidRPr="00E123C3" w:rsidRDefault="00E123C3" w:rsidP="001E369D">
      <w:pPr>
        <w:numPr>
          <w:ilvl w:val="0"/>
          <w:numId w:val="5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Umowę sporządzono w 2 jednobrzmiących egzemplarzach, po jednym dla każdej ze stron.</w:t>
      </w:r>
    </w:p>
    <w:p w14:paraId="4213A1B7" w14:textId="77777777" w:rsidR="00E123C3" w:rsidRPr="00E123C3" w:rsidRDefault="00E123C3" w:rsidP="001E369D">
      <w:pPr>
        <w:numPr>
          <w:ilvl w:val="0"/>
          <w:numId w:val="5"/>
        </w:num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sz w:val="20"/>
          <w:szCs w:val="20"/>
          <w:lang w:eastAsia="pl-PL"/>
        </w:rPr>
        <w:t>Integralną część Umowy stanowią:</w:t>
      </w:r>
    </w:p>
    <w:p w14:paraId="062FC3EC" w14:textId="77777777" w:rsidR="00E123C3" w:rsidRPr="00E123C3" w:rsidRDefault="00E123C3" w:rsidP="001E369D">
      <w:pPr>
        <w:numPr>
          <w:ilvl w:val="0"/>
          <w:numId w:val="11"/>
        </w:numPr>
        <w:spacing w:line="276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bCs/>
          <w:sz w:val="20"/>
          <w:szCs w:val="20"/>
          <w:lang w:eastAsia="pl-PL"/>
        </w:rPr>
        <w:t>Opis przedmiotu zamówienia – Załącznik nr 1;</w:t>
      </w:r>
    </w:p>
    <w:p w14:paraId="717BF16C" w14:textId="54E09172" w:rsidR="00E123C3" w:rsidRPr="00E123C3" w:rsidRDefault="00E123C3" w:rsidP="001E369D">
      <w:pPr>
        <w:numPr>
          <w:ilvl w:val="0"/>
          <w:numId w:val="11"/>
        </w:numPr>
        <w:spacing w:line="276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Formularz ofertowy – Załącznik nr </w:t>
      </w:r>
      <w:r w:rsidR="001E369D">
        <w:rPr>
          <w:rFonts w:ascii="Arial" w:eastAsia="Times New Roman" w:hAnsi="Arial" w:cs="Arial"/>
          <w:bCs/>
          <w:sz w:val="20"/>
          <w:szCs w:val="20"/>
          <w:lang w:eastAsia="pl-PL"/>
        </w:rPr>
        <w:t>2.</w:t>
      </w:r>
    </w:p>
    <w:p w14:paraId="3AE9C162" w14:textId="77777777" w:rsidR="00E123C3" w:rsidRPr="00E123C3" w:rsidRDefault="00E123C3" w:rsidP="00E123C3">
      <w:pPr>
        <w:tabs>
          <w:tab w:val="left" w:pos="567"/>
        </w:tabs>
        <w:spacing w:line="276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34AC9DE6" w14:textId="77777777" w:rsidR="00E123C3" w:rsidRPr="00E123C3" w:rsidRDefault="00E123C3" w:rsidP="00E123C3">
      <w:pPr>
        <w:tabs>
          <w:tab w:val="left" w:pos="567"/>
        </w:tabs>
        <w:spacing w:line="276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7038810F" w14:textId="77777777" w:rsidR="00E123C3" w:rsidRPr="00E123C3" w:rsidRDefault="00E123C3" w:rsidP="00E123C3">
      <w:pPr>
        <w:spacing w:line="276" w:lineRule="auto"/>
        <w:ind w:firstLine="708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>ZAMAWIAJĄCY</w:t>
      </w: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ab/>
        <w:t>WYKONAWCA</w:t>
      </w:r>
    </w:p>
    <w:p w14:paraId="42BC0CB1" w14:textId="77777777" w:rsidR="00E123C3" w:rsidRPr="00E123C3" w:rsidRDefault="00E123C3" w:rsidP="00E123C3">
      <w:pPr>
        <w:spacing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33FC009" w14:textId="77777777" w:rsidR="00E123C3" w:rsidRPr="00E123C3" w:rsidRDefault="00E123C3" w:rsidP="00E123C3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ab/>
        <w:t>………………….</w:t>
      </w: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E123C3">
        <w:rPr>
          <w:rFonts w:ascii="Arial" w:eastAsia="Times New Roman" w:hAnsi="Arial" w:cs="Arial"/>
          <w:b/>
          <w:sz w:val="20"/>
          <w:szCs w:val="20"/>
          <w:lang w:eastAsia="pl-PL"/>
        </w:rPr>
        <w:tab/>
        <w:t>…………………</w:t>
      </w:r>
    </w:p>
    <w:p w14:paraId="0ED15AA3" w14:textId="77777777" w:rsidR="00E123C3" w:rsidRPr="00BD5E59" w:rsidRDefault="00E123C3" w:rsidP="00E123C3">
      <w:pPr>
        <w:widowControl w:val="0"/>
        <w:spacing w:line="276" w:lineRule="auto"/>
        <w:jc w:val="center"/>
        <w:rPr>
          <w:rFonts w:ascii="Arial" w:hAnsi="Arial" w:cs="Arial"/>
          <w:b/>
          <w:bCs/>
          <w:kern w:val="16"/>
          <w:sz w:val="22"/>
          <w:szCs w:val="22"/>
          <w:lang w:eastAsia="ja-JP" w:bidi="fa-IR"/>
        </w:rPr>
      </w:pPr>
    </w:p>
    <w:sectPr w:rsidR="00E123C3" w:rsidRPr="00BD5E59" w:rsidSect="007B28CD"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D898C" w14:textId="77777777" w:rsidR="004A3904" w:rsidRDefault="004A3904" w:rsidP="009B0A91">
      <w:r>
        <w:separator/>
      </w:r>
    </w:p>
  </w:endnote>
  <w:endnote w:type="continuationSeparator" w:id="0">
    <w:p w14:paraId="6EEEA69D" w14:textId="77777777" w:rsidR="004A3904" w:rsidRDefault="004A3904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ont456">
    <w:altName w:val="Times New Roman"/>
    <w:charset w:val="EE"/>
    <w:family w:val="auto"/>
    <w:pitch w:val="variable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407244A2" w:rsidR="00160341" w:rsidRDefault="00221B15" w:rsidP="002B13FF">
    <w:pPr>
      <w:pStyle w:val="Stopka"/>
      <w:tabs>
        <w:tab w:val="clear" w:pos="4536"/>
        <w:tab w:val="left" w:pos="8606"/>
      </w:tabs>
    </w:pPr>
    <w:r>
      <w:t xml:space="preserve"> </w:t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3AE83" w14:textId="77777777" w:rsidR="004A3904" w:rsidRDefault="004A3904" w:rsidP="009B0A91">
      <w:r>
        <w:separator/>
      </w:r>
    </w:p>
  </w:footnote>
  <w:footnote w:type="continuationSeparator" w:id="0">
    <w:p w14:paraId="0707E953" w14:textId="77777777" w:rsidR="004A3904" w:rsidRDefault="004A3904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7A287D4"/>
    <w:name w:val="WWNum4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CA0E1C9C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4"/>
    <w:multiLevelType w:val="multilevel"/>
    <w:tmpl w:val="00000004"/>
    <w:name w:val="WW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0000005"/>
    <w:multiLevelType w:val="multilevel"/>
    <w:tmpl w:val="00000005"/>
    <w:name w:val="WW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6"/>
    <w:multiLevelType w:val="multilevel"/>
    <w:tmpl w:val="00000006"/>
    <w:name w:val="WW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0000008"/>
    <w:multiLevelType w:val="multilevel"/>
    <w:tmpl w:val="21007E44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9"/>
    <w:multiLevelType w:val="multilevel"/>
    <w:tmpl w:val="00000009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A"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6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7" w15:restartNumberingAfterBreak="0">
    <w:nsid w:val="0000000A"/>
    <w:multiLevelType w:val="multilevel"/>
    <w:tmpl w:val="E258CDD0"/>
    <w:name w:val="WWNum1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0B"/>
    <w:multiLevelType w:val="multilevel"/>
    <w:tmpl w:val="A1269B82"/>
    <w:name w:val="WWNum17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866" w:hanging="360"/>
      </w:pPr>
    </w:lvl>
    <w:lvl w:ilvl="2">
      <w:start w:val="1"/>
      <w:numFmt w:val="lowerLetter"/>
      <w:lvlText w:val="%3."/>
      <w:lvlJc w:val="left"/>
      <w:pPr>
        <w:tabs>
          <w:tab w:val="num" w:pos="0"/>
        </w:tabs>
        <w:ind w:left="2766" w:hanging="360"/>
      </w:pPr>
      <w:rPr>
        <w:color w:val="00000A"/>
        <w:sz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4026" w:hanging="360"/>
      </w:pPr>
      <w:rPr>
        <w:rFonts w:ascii="Arial" w:eastAsia="Times New Roman" w:hAnsi="Arial" w:cs="Arial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9" w15:restartNumberingAfterBreak="0">
    <w:nsid w:val="0000000C"/>
    <w:multiLevelType w:val="multilevel"/>
    <w:tmpl w:val="0000000C"/>
    <w:name w:val="WWNum19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/>
      </w:rPr>
    </w:lvl>
  </w:abstractNum>
  <w:abstractNum w:abstractNumId="10" w15:restartNumberingAfterBreak="0">
    <w:nsid w:val="0000000D"/>
    <w:multiLevelType w:val="multilevel"/>
    <w:tmpl w:val="0000000D"/>
    <w:name w:val="WWNum20"/>
    <w:lvl w:ilvl="0">
      <w:start w:val="1"/>
      <w:numFmt w:val="decimal"/>
      <w:lvlText w:val="%1)"/>
      <w:lvlJc w:val="left"/>
      <w:pPr>
        <w:tabs>
          <w:tab w:val="num" w:pos="0"/>
        </w:tabs>
        <w:ind w:left="78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/>
      </w:rPr>
    </w:lvl>
  </w:abstractNum>
  <w:abstractNum w:abstractNumId="11" w15:restartNumberingAfterBreak="0">
    <w:nsid w:val="0000000E"/>
    <w:multiLevelType w:val="multilevel"/>
    <w:tmpl w:val="324E4796"/>
    <w:name w:val="WWNum24"/>
    <w:lvl w:ilvl="0">
      <w:start w:val="1"/>
      <w:numFmt w:val="decimal"/>
      <w:lvlText w:val="%1)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12" w15:restartNumberingAfterBreak="0">
    <w:nsid w:val="0000000F"/>
    <w:multiLevelType w:val="multilevel"/>
    <w:tmpl w:val="0000000F"/>
    <w:name w:val="WWNum25"/>
    <w:lvl w:ilvl="0">
      <w:start w:val="1"/>
      <w:numFmt w:val="lowerLetter"/>
      <w:lvlText w:val="%1)"/>
      <w:lvlJc w:val="left"/>
      <w:pPr>
        <w:tabs>
          <w:tab w:val="num" w:pos="0"/>
        </w:tabs>
        <w:ind w:left="1286" w:hanging="360"/>
      </w:pPr>
      <w:rPr>
        <w:b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3" w:hanging="180"/>
      </w:pPr>
    </w:lvl>
  </w:abstractNum>
  <w:abstractNum w:abstractNumId="13" w15:restartNumberingAfterBreak="0">
    <w:nsid w:val="00000010"/>
    <w:multiLevelType w:val="multilevel"/>
    <w:tmpl w:val="00000010"/>
    <w:name w:val="WWNum27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4" w15:restartNumberingAfterBreak="0">
    <w:nsid w:val="00000011"/>
    <w:multiLevelType w:val="multilevel"/>
    <w:tmpl w:val="00000011"/>
    <w:name w:val="WWNum2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Calibri"/>
        <w:b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00000012"/>
    <w:multiLevelType w:val="multilevel"/>
    <w:tmpl w:val="00000012"/>
    <w:name w:val="WWNum2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Calibri"/>
        <w:b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00000013"/>
    <w:multiLevelType w:val="multilevel"/>
    <w:tmpl w:val="00000013"/>
    <w:name w:val="WWNum30"/>
    <w:lvl w:ilvl="0">
      <w:start w:val="1"/>
      <w:numFmt w:val="lowerLetter"/>
      <w:lvlText w:val="%1)"/>
      <w:lvlJc w:val="left"/>
      <w:pPr>
        <w:tabs>
          <w:tab w:val="num" w:pos="0"/>
        </w:tabs>
        <w:ind w:left="492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64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636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08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780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852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924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996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686" w:hanging="180"/>
      </w:pPr>
    </w:lvl>
  </w:abstractNum>
  <w:abstractNum w:abstractNumId="17" w15:restartNumberingAfterBreak="0">
    <w:nsid w:val="00000014"/>
    <w:multiLevelType w:val="multilevel"/>
    <w:tmpl w:val="00000014"/>
    <w:name w:val="WWNum31"/>
    <w:lvl w:ilvl="0">
      <w:start w:val="1"/>
      <w:numFmt w:val="lowerLetter"/>
      <w:lvlText w:val="%1)"/>
      <w:lvlJc w:val="left"/>
      <w:pPr>
        <w:tabs>
          <w:tab w:val="num" w:pos="0"/>
        </w:tabs>
        <w:ind w:left="492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64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636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08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780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852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924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996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686" w:hanging="180"/>
      </w:pPr>
    </w:lvl>
  </w:abstractNum>
  <w:abstractNum w:abstractNumId="18" w15:restartNumberingAfterBreak="0">
    <w:nsid w:val="00000015"/>
    <w:multiLevelType w:val="multilevel"/>
    <w:tmpl w:val="00000015"/>
    <w:name w:val="WWNum3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SimSun" w:cs="Times New Roman"/>
        <w:b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00000016"/>
    <w:multiLevelType w:val="multilevel"/>
    <w:tmpl w:val="59A8DDB2"/>
    <w:name w:val="WWNum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00000017"/>
    <w:multiLevelType w:val="multilevel"/>
    <w:tmpl w:val="00000017"/>
    <w:name w:val="WWNum39"/>
    <w:lvl w:ilvl="0">
      <w:start w:val="1"/>
      <w:numFmt w:val="lowerLetter"/>
      <w:lvlText w:val="%1)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</w:lvl>
  </w:abstractNum>
  <w:abstractNum w:abstractNumId="21" w15:restartNumberingAfterBreak="0">
    <w:nsid w:val="00000018"/>
    <w:multiLevelType w:val="multilevel"/>
    <w:tmpl w:val="00000018"/>
    <w:name w:val="WW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00000019"/>
    <w:multiLevelType w:val="multilevel"/>
    <w:tmpl w:val="BE705536"/>
    <w:name w:val="WWNum41"/>
    <w:lvl w:ilvl="0">
      <w:start w:val="1"/>
      <w:numFmt w:val="decimal"/>
      <w:lvlText w:val="%1)"/>
      <w:lvlJc w:val="left"/>
      <w:pPr>
        <w:tabs>
          <w:tab w:val="num" w:pos="-578"/>
        </w:tabs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3" w15:restartNumberingAfterBreak="0">
    <w:nsid w:val="0000001A"/>
    <w:multiLevelType w:val="multilevel"/>
    <w:tmpl w:val="0000001A"/>
    <w:name w:val="WW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4" w15:restartNumberingAfterBreak="0">
    <w:nsid w:val="0000001B"/>
    <w:multiLevelType w:val="multilevel"/>
    <w:tmpl w:val="0000001B"/>
    <w:name w:val="WWNum4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5" w15:restartNumberingAfterBreak="0">
    <w:nsid w:val="0000001C"/>
    <w:multiLevelType w:val="multilevel"/>
    <w:tmpl w:val="0000001C"/>
    <w:name w:val="WWNum4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6" w15:restartNumberingAfterBreak="0">
    <w:nsid w:val="0000001D"/>
    <w:multiLevelType w:val="multilevel"/>
    <w:tmpl w:val="0000001D"/>
    <w:name w:val="WWNum4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7" w15:restartNumberingAfterBreak="0">
    <w:nsid w:val="0000001E"/>
    <w:multiLevelType w:val="multilevel"/>
    <w:tmpl w:val="3A80C494"/>
    <w:name w:val="WWNum4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0000001F"/>
    <w:multiLevelType w:val="multilevel"/>
    <w:tmpl w:val="E496CF4C"/>
    <w:name w:val="WWNum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sz w:val="20"/>
        <w:szCs w:val="20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263" w:hanging="283"/>
      </w:pPr>
      <w:rPr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00000020"/>
    <w:multiLevelType w:val="multilevel"/>
    <w:tmpl w:val="00000020"/>
    <w:name w:val="WWNum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0AFC16ED"/>
    <w:multiLevelType w:val="hybridMultilevel"/>
    <w:tmpl w:val="67E07B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0F35A89"/>
    <w:multiLevelType w:val="hybridMultilevel"/>
    <w:tmpl w:val="851AB2CE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7F6A6D66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18EE0B29"/>
    <w:multiLevelType w:val="hybridMultilevel"/>
    <w:tmpl w:val="5EA67508"/>
    <w:lvl w:ilvl="0" w:tplc="554A4F64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sz w:val="20"/>
        <w:szCs w:val="20"/>
      </w:rPr>
    </w:lvl>
    <w:lvl w:ilvl="1" w:tplc="80B0894C">
      <w:start w:val="1"/>
      <w:numFmt w:val="decimal"/>
      <w:lvlText w:val="%2)"/>
      <w:lvlJc w:val="left"/>
      <w:pPr>
        <w:ind w:left="108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CB342C6"/>
    <w:multiLevelType w:val="hybridMultilevel"/>
    <w:tmpl w:val="BD446E82"/>
    <w:lvl w:ilvl="0" w:tplc="7DE66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251249D"/>
    <w:multiLevelType w:val="hybridMultilevel"/>
    <w:tmpl w:val="67E07B6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DF4792"/>
    <w:multiLevelType w:val="hybridMultilevel"/>
    <w:tmpl w:val="851AB2CE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29DC26E0"/>
    <w:multiLevelType w:val="hybridMultilevel"/>
    <w:tmpl w:val="C2AE3504"/>
    <w:lvl w:ilvl="0" w:tplc="3C7A9FE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7DE669D8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37C3757"/>
    <w:multiLevelType w:val="hybridMultilevel"/>
    <w:tmpl w:val="E2A8FEE2"/>
    <w:lvl w:ilvl="0" w:tplc="F4E0BCDC">
      <w:start w:val="1"/>
      <w:numFmt w:val="decimal"/>
      <w:lvlText w:val="%1)"/>
      <w:lvlJc w:val="left"/>
      <w:pPr>
        <w:ind w:left="714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45CC5764"/>
    <w:multiLevelType w:val="hybridMultilevel"/>
    <w:tmpl w:val="A82AEA9C"/>
    <w:lvl w:ilvl="0" w:tplc="7DE66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6E1EA1"/>
    <w:multiLevelType w:val="hybridMultilevel"/>
    <w:tmpl w:val="9E861DF6"/>
    <w:lvl w:ilvl="0" w:tplc="B53419F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F5C3D63"/>
    <w:multiLevelType w:val="hybridMultilevel"/>
    <w:tmpl w:val="5EA6750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ind w:left="1080" w:hanging="360"/>
      </w:pPr>
      <w:rPr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C027C24"/>
    <w:multiLevelType w:val="hybridMultilevel"/>
    <w:tmpl w:val="6BCA94B0"/>
    <w:lvl w:ilvl="0" w:tplc="B08A0DE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4923D6"/>
    <w:multiLevelType w:val="hybridMultilevel"/>
    <w:tmpl w:val="8376BC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C92D74"/>
    <w:multiLevelType w:val="hybridMultilevel"/>
    <w:tmpl w:val="53C8AC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1176DE4"/>
    <w:multiLevelType w:val="hybridMultilevel"/>
    <w:tmpl w:val="1A6C0E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82654CA"/>
    <w:multiLevelType w:val="hybridMultilevel"/>
    <w:tmpl w:val="6BCA94B0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8C6208"/>
    <w:multiLevelType w:val="hybridMultilevel"/>
    <w:tmpl w:val="7C1A4CC4"/>
    <w:lvl w:ilvl="0" w:tplc="6B621E0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1D05A4"/>
    <w:multiLevelType w:val="hybridMultilevel"/>
    <w:tmpl w:val="1A6C0E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AB2ED6"/>
    <w:multiLevelType w:val="hybridMultilevel"/>
    <w:tmpl w:val="F03249EC"/>
    <w:lvl w:ilvl="0" w:tplc="45DA3B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599190">
    <w:abstractNumId w:val="36"/>
  </w:num>
  <w:num w:numId="2" w16cid:durableId="1798138692">
    <w:abstractNumId w:val="43"/>
  </w:num>
  <w:num w:numId="3" w16cid:durableId="213084011">
    <w:abstractNumId w:val="32"/>
  </w:num>
  <w:num w:numId="4" w16cid:durableId="934047429">
    <w:abstractNumId w:val="31"/>
  </w:num>
  <w:num w:numId="5" w16cid:durableId="215315024">
    <w:abstractNumId w:val="33"/>
  </w:num>
  <w:num w:numId="6" w16cid:durableId="1476802699">
    <w:abstractNumId w:val="44"/>
  </w:num>
  <w:num w:numId="7" w16cid:durableId="1840728767">
    <w:abstractNumId w:val="30"/>
  </w:num>
  <w:num w:numId="8" w16cid:durableId="1228220766">
    <w:abstractNumId w:val="42"/>
  </w:num>
  <w:num w:numId="9" w16cid:durableId="2113278651">
    <w:abstractNumId w:val="46"/>
  </w:num>
  <w:num w:numId="10" w16cid:durableId="3213990">
    <w:abstractNumId w:val="39"/>
  </w:num>
  <w:num w:numId="11" w16cid:durableId="1291086102">
    <w:abstractNumId w:val="37"/>
  </w:num>
  <w:num w:numId="12" w16cid:durableId="1101486640">
    <w:abstractNumId w:val="47"/>
  </w:num>
  <w:num w:numId="13" w16cid:durableId="1063454137">
    <w:abstractNumId w:val="40"/>
  </w:num>
  <w:num w:numId="14" w16cid:durableId="1588805367">
    <w:abstractNumId w:val="34"/>
  </w:num>
  <w:num w:numId="15" w16cid:durableId="1471434168">
    <w:abstractNumId w:val="38"/>
  </w:num>
  <w:num w:numId="16" w16cid:durableId="1385790751">
    <w:abstractNumId w:val="41"/>
  </w:num>
  <w:num w:numId="17" w16cid:durableId="460342986">
    <w:abstractNumId w:val="45"/>
  </w:num>
  <w:num w:numId="18" w16cid:durableId="1627471155">
    <w:abstractNumId w:val="35"/>
  </w:num>
  <w:num w:numId="19" w16cid:durableId="1752583419">
    <w:abstractNumId w:val="4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32110"/>
    <w:rsid w:val="00060390"/>
    <w:rsid w:val="000625BE"/>
    <w:rsid w:val="000C3168"/>
    <w:rsid w:val="00147C40"/>
    <w:rsid w:val="00160341"/>
    <w:rsid w:val="001E369D"/>
    <w:rsid w:val="00221B15"/>
    <w:rsid w:val="0024541D"/>
    <w:rsid w:val="00297AA4"/>
    <w:rsid w:val="002D0FFF"/>
    <w:rsid w:val="00324160"/>
    <w:rsid w:val="00324591"/>
    <w:rsid w:val="00325AAC"/>
    <w:rsid w:val="00386C79"/>
    <w:rsid w:val="003A5CCD"/>
    <w:rsid w:val="0048215D"/>
    <w:rsid w:val="00491E27"/>
    <w:rsid w:val="004939CC"/>
    <w:rsid w:val="004A3904"/>
    <w:rsid w:val="004D238F"/>
    <w:rsid w:val="00546E2E"/>
    <w:rsid w:val="00550B22"/>
    <w:rsid w:val="00592B4A"/>
    <w:rsid w:val="005B50BE"/>
    <w:rsid w:val="00602F5E"/>
    <w:rsid w:val="00611C55"/>
    <w:rsid w:val="0063799B"/>
    <w:rsid w:val="006A5E84"/>
    <w:rsid w:val="006C13AA"/>
    <w:rsid w:val="00743393"/>
    <w:rsid w:val="00760BE6"/>
    <w:rsid w:val="00775BF9"/>
    <w:rsid w:val="007B28CD"/>
    <w:rsid w:val="007D59E5"/>
    <w:rsid w:val="008367A0"/>
    <w:rsid w:val="00882A62"/>
    <w:rsid w:val="00887137"/>
    <w:rsid w:val="008D442A"/>
    <w:rsid w:val="0090292E"/>
    <w:rsid w:val="00932043"/>
    <w:rsid w:val="009B0A91"/>
    <w:rsid w:val="00A210DA"/>
    <w:rsid w:val="00AC559E"/>
    <w:rsid w:val="00BF51CD"/>
    <w:rsid w:val="00BF5BA9"/>
    <w:rsid w:val="00C32043"/>
    <w:rsid w:val="00C33AFA"/>
    <w:rsid w:val="00C93D2B"/>
    <w:rsid w:val="00CF0EE3"/>
    <w:rsid w:val="00D377D7"/>
    <w:rsid w:val="00D478A1"/>
    <w:rsid w:val="00DD251D"/>
    <w:rsid w:val="00E07DED"/>
    <w:rsid w:val="00E123C3"/>
    <w:rsid w:val="00E1593F"/>
    <w:rsid w:val="00F5334E"/>
    <w:rsid w:val="00F60F82"/>
    <w:rsid w:val="00FC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23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qFormat/>
    <w:rsid w:val="007B28CD"/>
    <w:pPr>
      <w:keepNext/>
      <w:keepLines/>
      <w:suppressAutoHyphens/>
      <w:spacing w:before="40"/>
      <w:outlineLvl w:val="2"/>
    </w:pPr>
    <w:rPr>
      <w:rFonts w:eastAsia="font456" w:cs="font456"/>
      <w:color w:val="243F60"/>
      <w:kern w:val="1"/>
      <w:lang w:eastAsia="pl-PL"/>
    </w:rPr>
  </w:style>
  <w:style w:type="paragraph" w:styleId="Nagwek5">
    <w:name w:val="heading 5"/>
    <w:basedOn w:val="Normalny"/>
    <w:link w:val="Nagwek5Znak"/>
    <w:qFormat/>
    <w:rsid w:val="007B28CD"/>
    <w:pPr>
      <w:keepNext/>
      <w:keepLines/>
      <w:suppressAutoHyphens/>
      <w:spacing w:before="40"/>
      <w:outlineLvl w:val="4"/>
    </w:pPr>
    <w:rPr>
      <w:rFonts w:eastAsia="font456" w:cs="font456"/>
      <w:color w:val="365F91"/>
      <w:kern w:val="1"/>
      <w:lang w:eastAsia="pl-PL"/>
    </w:rPr>
  </w:style>
  <w:style w:type="paragraph" w:styleId="Nagwek7">
    <w:name w:val="heading 7"/>
    <w:basedOn w:val="Normalny"/>
    <w:link w:val="Nagwek7Znak"/>
    <w:qFormat/>
    <w:rsid w:val="007B28CD"/>
    <w:pPr>
      <w:keepNext/>
      <w:keepLines/>
      <w:suppressAutoHyphens/>
      <w:spacing w:before="40"/>
      <w:outlineLvl w:val="6"/>
    </w:pPr>
    <w:rPr>
      <w:rFonts w:eastAsia="font456" w:cs="font456"/>
      <w:i/>
      <w:iCs/>
      <w:color w:val="243F60"/>
      <w:kern w:val="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rsid w:val="009B0A91"/>
  </w:style>
  <w:style w:type="paragraph" w:styleId="Stopka">
    <w:name w:val="footer"/>
    <w:basedOn w:val="Normalny"/>
    <w:link w:val="StopkaZnak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character" w:styleId="Hipercze">
    <w:name w:val="Hyperlink"/>
    <w:basedOn w:val="Domylnaczcionkaakapitu"/>
    <w:unhideWhenUsed/>
    <w:rsid w:val="00491E27"/>
    <w:rPr>
      <w:color w:val="0563C1" w:themeColor="hyperlink"/>
      <w:u w:val="single"/>
    </w:rPr>
  </w:style>
  <w:style w:type="character" w:customStyle="1" w:styleId="CharStyle5">
    <w:name w:val="Char Style 5"/>
    <w:basedOn w:val="Domylnaczcionkaakapitu"/>
    <w:link w:val="Style4"/>
    <w:uiPriority w:val="99"/>
    <w:locked/>
    <w:rsid w:val="00491E27"/>
    <w:rPr>
      <w:rFonts w:ascii="Arial" w:hAnsi="Arial" w:cs="Arial"/>
      <w:shd w:val="clear" w:color="auto" w:fill="FFFFFF"/>
    </w:rPr>
  </w:style>
  <w:style w:type="paragraph" w:customStyle="1" w:styleId="Style4">
    <w:name w:val="Style 4"/>
    <w:basedOn w:val="Normalny"/>
    <w:link w:val="CharStyle5"/>
    <w:uiPriority w:val="99"/>
    <w:rsid w:val="00491E27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sz w:val="22"/>
      <w:szCs w:val="22"/>
    </w:rPr>
  </w:style>
  <w:style w:type="character" w:customStyle="1" w:styleId="CharStyle3">
    <w:name w:val="Char Style 3"/>
    <w:link w:val="Style2"/>
    <w:uiPriority w:val="99"/>
    <w:locked/>
    <w:rsid w:val="004939CC"/>
    <w:rPr>
      <w:rFonts w:ascii="Arial" w:hAnsi="Arial" w:cs="Arial"/>
      <w:sz w:val="16"/>
      <w:szCs w:val="16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4939CC"/>
    <w:pPr>
      <w:widowControl w:val="0"/>
      <w:shd w:val="clear" w:color="auto" w:fill="FFFFFF"/>
      <w:spacing w:after="240" w:line="240" w:lineRule="atLeast"/>
      <w:jc w:val="right"/>
    </w:pPr>
    <w:rPr>
      <w:rFonts w:ascii="Arial" w:eastAsiaTheme="minorHAnsi" w:hAnsi="Arial" w:cs="Arial"/>
      <w:sz w:val="16"/>
      <w:szCs w:val="16"/>
    </w:rPr>
  </w:style>
  <w:style w:type="character" w:customStyle="1" w:styleId="CharStyle17">
    <w:name w:val="Char Style 17"/>
    <w:basedOn w:val="Domylnaczcionkaakapitu"/>
    <w:link w:val="Style16"/>
    <w:locked/>
    <w:rsid w:val="004939CC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Style16">
    <w:name w:val="Style 16"/>
    <w:basedOn w:val="Normalny"/>
    <w:link w:val="CharStyle17"/>
    <w:rsid w:val="004939CC"/>
    <w:pPr>
      <w:widowControl w:val="0"/>
      <w:shd w:val="clear" w:color="auto" w:fill="FFFFFF"/>
      <w:spacing w:line="0" w:lineRule="atLeast"/>
      <w:ind w:hanging="360"/>
    </w:pPr>
    <w:rPr>
      <w:rFonts w:ascii="Arial" w:eastAsia="Arial" w:hAnsi="Arial" w:cs="Arial"/>
      <w:sz w:val="18"/>
      <w:szCs w:val="18"/>
    </w:rPr>
  </w:style>
  <w:style w:type="paragraph" w:customStyle="1" w:styleId="Akapitzlist1">
    <w:name w:val="Akapit z listą1"/>
    <w:basedOn w:val="Normalny"/>
    <w:rsid w:val="004939CC"/>
    <w:pPr>
      <w:suppressAutoHyphens/>
      <w:ind w:left="720"/>
    </w:pPr>
    <w:rPr>
      <w:rFonts w:ascii="Times New Roman" w:eastAsia="Times New Roman" w:hAnsi="Times New Roman"/>
      <w:kern w:val="2"/>
      <w:sz w:val="20"/>
      <w:szCs w:val="20"/>
      <w:lang w:eastAsia="ar-SA"/>
    </w:rPr>
  </w:style>
  <w:style w:type="character" w:customStyle="1" w:styleId="CharStyle4">
    <w:name w:val="Char Style 4"/>
    <w:rsid w:val="004939CC"/>
    <w:rPr>
      <w:rFonts w:ascii="Arial" w:hAnsi="Arial" w:cs="Arial" w:hint="default"/>
      <w:color w:val="666666"/>
      <w:sz w:val="16"/>
      <w:szCs w:val="16"/>
      <w:shd w:val="clear" w:color="auto" w:fill="FFFFFF"/>
    </w:rPr>
  </w:style>
  <w:style w:type="character" w:customStyle="1" w:styleId="CharStyle35">
    <w:name w:val="Char Style 35"/>
    <w:basedOn w:val="Domylnaczcionkaakapitu"/>
    <w:rsid w:val="004939CC"/>
    <w:rPr>
      <w:rFonts w:ascii="Arial" w:eastAsia="Arial" w:hAnsi="Arial" w:cs="Arial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rsid w:val="007B28CD"/>
    <w:rPr>
      <w:rFonts w:ascii="Cambria" w:eastAsia="font456" w:hAnsi="Cambria" w:cs="font456"/>
      <w:color w:val="243F60"/>
      <w:kern w:val="1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7B28CD"/>
    <w:rPr>
      <w:rFonts w:ascii="Cambria" w:eastAsia="font456" w:hAnsi="Cambria" w:cs="font456"/>
      <w:color w:val="365F91"/>
      <w:kern w:val="1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7B28CD"/>
    <w:rPr>
      <w:rFonts w:ascii="Cambria" w:eastAsia="font456" w:hAnsi="Cambria" w:cs="font456"/>
      <w:i/>
      <w:iCs/>
      <w:color w:val="243F60"/>
      <w:kern w:val="1"/>
      <w:sz w:val="24"/>
      <w:szCs w:val="24"/>
      <w:lang w:eastAsia="pl-PL"/>
    </w:rPr>
  </w:style>
  <w:style w:type="character" w:customStyle="1" w:styleId="Domylnaczcionkaakapitu1">
    <w:name w:val="Domyślna czcionka akapitu1"/>
    <w:rsid w:val="007B28CD"/>
  </w:style>
  <w:style w:type="character" w:customStyle="1" w:styleId="FontStyle111">
    <w:name w:val="Font Style111"/>
    <w:rsid w:val="007B28CD"/>
    <w:rPr>
      <w:rFonts w:ascii="Arial" w:hAnsi="Arial"/>
      <w:color w:val="000000"/>
      <w:sz w:val="18"/>
    </w:rPr>
  </w:style>
  <w:style w:type="character" w:customStyle="1" w:styleId="TekstpodstawowyZnak">
    <w:name w:val="Tekst podstawowy Znak"/>
    <w:rsid w:val="007B28CD"/>
    <w:rPr>
      <w:rFonts w:ascii="Times New Roman" w:eastAsia="Times New Roman" w:hAnsi="Times New Roman" w:cs="Times New Roman"/>
      <w:sz w:val="19"/>
      <w:szCs w:val="20"/>
      <w:lang w:eastAsia="pl-PL"/>
    </w:rPr>
  </w:style>
  <w:style w:type="character" w:customStyle="1" w:styleId="Odwoaniedokomentarza1">
    <w:name w:val="Odwołanie do komentarza1"/>
    <w:rsid w:val="007B28CD"/>
    <w:rPr>
      <w:sz w:val="16"/>
      <w:szCs w:val="16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"/>
    <w:uiPriority w:val="34"/>
    <w:qFormat/>
    <w:rsid w:val="007B28C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rsid w:val="007B28CD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przypisukocowegoZnak">
    <w:name w:val="Tekst przypisu końcowego Znak"/>
    <w:rsid w:val="007B28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Odwoanieprzypisukocowego1">
    <w:name w:val="Odwołanie przypisu końcowego1"/>
    <w:rsid w:val="007B28CD"/>
    <w:rPr>
      <w:vertAlign w:val="superscript"/>
    </w:rPr>
  </w:style>
  <w:style w:type="character" w:customStyle="1" w:styleId="ListLabel1">
    <w:name w:val="ListLabel 1"/>
    <w:rsid w:val="007B28CD"/>
    <w:rPr>
      <w:rFonts w:ascii="Arial" w:hAnsi="Arial" w:cs="Times New Roman"/>
    </w:rPr>
  </w:style>
  <w:style w:type="character" w:customStyle="1" w:styleId="ListLabel2">
    <w:name w:val="ListLabel 2"/>
    <w:rsid w:val="007B28CD"/>
    <w:rPr>
      <w:rFonts w:ascii="Times New Roman" w:hAnsi="Times New Roman"/>
      <w:sz w:val="20"/>
      <w:szCs w:val="20"/>
    </w:rPr>
  </w:style>
  <w:style w:type="character" w:customStyle="1" w:styleId="ListLabel3">
    <w:name w:val="ListLabel 3"/>
    <w:rsid w:val="007B28CD"/>
    <w:rPr>
      <w:rFonts w:cs="Times New Roman"/>
    </w:rPr>
  </w:style>
  <w:style w:type="character" w:customStyle="1" w:styleId="ListLabel4">
    <w:name w:val="ListLabel 4"/>
    <w:rsid w:val="007B28CD"/>
    <w:rPr>
      <w:rFonts w:cs="Times New Roman"/>
    </w:rPr>
  </w:style>
  <w:style w:type="character" w:customStyle="1" w:styleId="ListLabel5">
    <w:name w:val="ListLabel 5"/>
    <w:rsid w:val="007B28CD"/>
    <w:rPr>
      <w:rFonts w:cs="Times New Roman"/>
    </w:rPr>
  </w:style>
  <w:style w:type="character" w:customStyle="1" w:styleId="ListLabel6">
    <w:name w:val="ListLabel 6"/>
    <w:rsid w:val="007B28CD"/>
    <w:rPr>
      <w:rFonts w:cs="Times New Roman"/>
    </w:rPr>
  </w:style>
  <w:style w:type="character" w:customStyle="1" w:styleId="ListLabel7">
    <w:name w:val="ListLabel 7"/>
    <w:rsid w:val="007B28CD"/>
    <w:rPr>
      <w:rFonts w:cs="Times New Roman"/>
    </w:rPr>
  </w:style>
  <w:style w:type="character" w:customStyle="1" w:styleId="ListLabel8">
    <w:name w:val="ListLabel 8"/>
    <w:rsid w:val="007B28CD"/>
    <w:rPr>
      <w:rFonts w:cs="Times New Roman"/>
    </w:rPr>
  </w:style>
  <w:style w:type="character" w:customStyle="1" w:styleId="ListLabel9">
    <w:name w:val="ListLabel 9"/>
    <w:rsid w:val="007B28CD"/>
    <w:rPr>
      <w:rFonts w:cs="Times New Roman"/>
    </w:rPr>
  </w:style>
  <w:style w:type="character" w:customStyle="1" w:styleId="ListLabel10">
    <w:name w:val="ListLabel 10"/>
    <w:rsid w:val="007B28CD"/>
    <w:rPr>
      <w:rFonts w:cs="Times New Roman"/>
    </w:rPr>
  </w:style>
  <w:style w:type="character" w:customStyle="1" w:styleId="ListLabel11">
    <w:name w:val="ListLabel 11"/>
    <w:rsid w:val="007B28CD"/>
    <w:rPr>
      <w:rFonts w:cs="Times New Roman"/>
      <w:sz w:val="20"/>
    </w:rPr>
  </w:style>
  <w:style w:type="character" w:customStyle="1" w:styleId="ListLabel12">
    <w:name w:val="ListLabel 12"/>
    <w:rsid w:val="007B28CD"/>
    <w:rPr>
      <w:b w:val="0"/>
    </w:rPr>
  </w:style>
  <w:style w:type="character" w:customStyle="1" w:styleId="ListLabel13">
    <w:name w:val="ListLabel 13"/>
    <w:rsid w:val="007B28CD"/>
    <w:rPr>
      <w:color w:val="00000A"/>
      <w:sz w:val="20"/>
    </w:rPr>
  </w:style>
  <w:style w:type="character" w:customStyle="1" w:styleId="ListLabel14">
    <w:name w:val="ListLabel 14"/>
    <w:rsid w:val="007B28CD"/>
    <w:rPr>
      <w:rFonts w:eastAsia="Times New Roman" w:cs="Times New Roman"/>
    </w:rPr>
  </w:style>
  <w:style w:type="character" w:customStyle="1" w:styleId="ListLabel15">
    <w:name w:val="ListLabel 15"/>
    <w:rsid w:val="007B28CD"/>
    <w:rPr>
      <w:rFonts w:cs="Arial"/>
      <w:b w:val="0"/>
    </w:rPr>
  </w:style>
  <w:style w:type="character" w:customStyle="1" w:styleId="ListLabel16">
    <w:name w:val="ListLabel 16"/>
    <w:rsid w:val="007B28CD"/>
    <w:rPr>
      <w:b/>
      <w:sz w:val="20"/>
    </w:rPr>
  </w:style>
  <w:style w:type="character" w:customStyle="1" w:styleId="ListLabel17">
    <w:name w:val="ListLabel 17"/>
    <w:rsid w:val="007B28CD"/>
    <w:rPr>
      <w:b/>
      <w:sz w:val="20"/>
    </w:rPr>
  </w:style>
  <w:style w:type="character" w:customStyle="1" w:styleId="ListLabel18">
    <w:name w:val="ListLabel 18"/>
    <w:rsid w:val="007B28CD"/>
    <w:rPr>
      <w:color w:val="00000A"/>
      <w:sz w:val="20"/>
    </w:rPr>
  </w:style>
  <w:style w:type="character" w:customStyle="1" w:styleId="ListLabel19">
    <w:name w:val="ListLabel 19"/>
    <w:rsid w:val="007B28CD"/>
    <w:rPr>
      <w:b w:val="0"/>
    </w:rPr>
  </w:style>
  <w:style w:type="character" w:customStyle="1" w:styleId="ListLabel20">
    <w:name w:val="ListLabel 20"/>
    <w:rsid w:val="007B28CD"/>
    <w:rPr>
      <w:rFonts w:cs="Courier New"/>
    </w:rPr>
  </w:style>
  <w:style w:type="character" w:customStyle="1" w:styleId="ListLabel21">
    <w:name w:val="ListLabel 21"/>
    <w:rsid w:val="007B28CD"/>
    <w:rPr>
      <w:rFonts w:cs="Courier New"/>
    </w:rPr>
  </w:style>
  <w:style w:type="character" w:customStyle="1" w:styleId="ListLabel22">
    <w:name w:val="ListLabel 22"/>
    <w:rsid w:val="007B28CD"/>
    <w:rPr>
      <w:rFonts w:cs="Courier New"/>
    </w:rPr>
  </w:style>
  <w:style w:type="character" w:customStyle="1" w:styleId="ListLabel23">
    <w:name w:val="ListLabel 23"/>
    <w:rsid w:val="007B28CD"/>
    <w:rPr>
      <w:rFonts w:cs="Courier New"/>
    </w:rPr>
  </w:style>
  <w:style w:type="character" w:customStyle="1" w:styleId="ListLabel24">
    <w:name w:val="ListLabel 24"/>
    <w:rsid w:val="007B28CD"/>
    <w:rPr>
      <w:rFonts w:cs="Courier New"/>
    </w:rPr>
  </w:style>
  <w:style w:type="character" w:customStyle="1" w:styleId="ListLabel25">
    <w:name w:val="ListLabel 25"/>
    <w:rsid w:val="007B28CD"/>
    <w:rPr>
      <w:rFonts w:cs="Courier New"/>
    </w:rPr>
  </w:style>
  <w:style w:type="character" w:customStyle="1" w:styleId="ListLabel26">
    <w:name w:val="ListLabel 26"/>
    <w:rsid w:val="007B28CD"/>
    <w:rPr>
      <w:rFonts w:cs="Courier New"/>
    </w:rPr>
  </w:style>
  <w:style w:type="character" w:customStyle="1" w:styleId="ListLabel27">
    <w:name w:val="ListLabel 27"/>
    <w:rsid w:val="007B28CD"/>
    <w:rPr>
      <w:rFonts w:cs="Courier New"/>
    </w:rPr>
  </w:style>
  <w:style w:type="character" w:customStyle="1" w:styleId="ListLabel28">
    <w:name w:val="ListLabel 28"/>
    <w:rsid w:val="007B28CD"/>
    <w:rPr>
      <w:rFonts w:cs="Courier New"/>
    </w:rPr>
  </w:style>
  <w:style w:type="character" w:customStyle="1" w:styleId="ListLabel29">
    <w:name w:val="ListLabel 29"/>
    <w:rsid w:val="007B28CD"/>
    <w:rPr>
      <w:rFonts w:cs="Courier New"/>
    </w:rPr>
  </w:style>
  <w:style w:type="character" w:customStyle="1" w:styleId="ListLabel30">
    <w:name w:val="ListLabel 30"/>
    <w:rsid w:val="007B28CD"/>
    <w:rPr>
      <w:rFonts w:cs="Courier New"/>
    </w:rPr>
  </w:style>
  <w:style w:type="character" w:customStyle="1" w:styleId="ListLabel31">
    <w:name w:val="ListLabel 31"/>
    <w:rsid w:val="007B28CD"/>
    <w:rPr>
      <w:rFonts w:cs="Courier New"/>
    </w:rPr>
  </w:style>
  <w:style w:type="character" w:customStyle="1" w:styleId="ListLabel32">
    <w:name w:val="ListLabel 32"/>
    <w:rsid w:val="007B28CD"/>
    <w:rPr>
      <w:b w:val="0"/>
      <w:color w:val="00000A"/>
      <w:sz w:val="20"/>
    </w:rPr>
  </w:style>
  <w:style w:type="character" w:customStyle="1" w:styleId="ListLabel33">
    <w:name w:val="ListLabel 33"/>
    <w:rsid w:val="007B28CD"/>
    <w:rPr>
      <w:b w:val="0"/>
    </w:rPr>
  </w:style>
  <w:style w:type="character" w:customStyle="1" w:styleId="ListLabel34">
    <w:name w:val="ListLabel 34"/>
    <w:rsid w:val="007B28CD"/>
    <w:rPr>
      <w:rFonts w:cs="Calibri"/>
      <w:b/>
      <w:sz w:val="20"/>
    </w:rPr>
  </w:style>
  <w:style w:type="character" w:customStyle="1" w:styleId="ListLabel35">
    <w:name w:val="ListLabel 35"/>
    <w:rsid w:val="007B28CD"/>
    <w:rPr>
      <w:rFonts w:cs="Calibri"/>
      <w:b w:val="0"/>
      <w:sz w:val="20"/>
    </w:rPr>
  </w:style>
  <w:style w:type="character" w:customStyle="1" w:styleId="ListLabel36">
    <w:name w:val="ListLabel 36"/>
    <w:rsid w:val="007B28CD"/>
    <w:rPr>
      <w:rFonts w:eastAsia="SimSun" w:cs="Times New Roman"/>
      <w:b/>
      <w:sz w:val="20"/>
    </w:rPr>
  </w:style>
  <w:style w:type="character" w:customStyle="1" w:styleId="ListLabel37">
    <w:name w:val="ListLabel 37"/>
    <w:rsid w:val="007B28CD"/>
    <w:rPr>
      <w:strike w:val="0"/>
      <w:dstrike w:val="0"/>
      <w:u w:val="none"/>
      <w:effect w:val="none"/>
    </w:rPr>
  </w:style>
  <w:style w:type="character" w:customStyle="1" w:styleId="ListLabel38">
    <w:name w:val="ListLabel 38"/>
    <w:rsid w:val="007B28CD"/>
    <w:rPr>
      <w:rFonts w:cs="Arial"/>
      <w:b/>
      <w:i w:val="0"/>
      <w:sz w:val="20"/>
      <w:szCs w:val="20"/>
    </w:rPr>
  </w:style>
  <w:style w:type="character" w:customStyle="1" w:styleId="ListLabel39">
    <w:name w:val="ListLabel 39"/>
    <w:rsid w:val="007B28CD"/>
    <w:rPr>
      <w:sz w:val="20"/>
      <w:szCs w:val="20"/>
    </w:rPr>
  </w:style>
  <w:style w:type="character" w:customStyle="1" w:styleId="ListLabel40">
    <w:name w:val="ListLabel 40"/>
    <w:rsid w:val="007B28CD"/>
    <w:rPr>
      <w:sz w:val="20"/>
      <w:szCs w:val="20"/>
    </w:rPr>
  </w:style>
  <w:style w:type="character" w:customStyle="1" w:styleId="ListLabel41">
    <w:name w:val="ListLabel 41"/>
    <w:rsid w:val="007B28CD"/>
    <w:rPr>
      <w:sz w:val="20"/>
      <w:szCs w:val="20"/>
    </w:rPr>
  </w:style>
  <w:style w:type="character" w:customStyle="1" w:styleId="ListLabel42">
    <w:name w:val="ListLabel 42"/>
    <w:rsid w:val="007B28CD"/>
    <w:rPr>
      <w:sz w:val="20"/>
      <w:szCs w:val="20"/>
    </w:rPr>
  </w:style>
  <w:style w:type="character" w:customStyle="1" w:styleId="ListLabel43">
    <w:name w:val="ListLabel 43"/>
    <w:rsid w:val="007B28CD"/>
    <w:rPr>
      <w:b w:val="0"/>
      <w:sz w:val="20"/>
      <w:szCs w:val="20"/>
    </w:rPr>
  </w:style>
  <w:style w:type="paragraph" w:customStyle="1" w:styleId="Nagwek10">
    <w:name w:val="Nagłówek1"/>
    <w:basedOn w:val="Normalny"/>
    <w:next w:val="Tekstpodstawowy"/>
    <w:rsid w:val="007B28CD"/>
    <w:pPr>
      <w:keepNext/>
      <w:suppressAutoHyphens/>
      <w:spacing w:before="240" w:after="120"/>
    </w:pPr>
    <w:rPr>
      <w:rFonts w:ascii="Liberation Sans" w:eastAsia="Microsoft YaHei" w:hAnsi="Liberation Sans" w:cs="Ari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rsid w:val="007B28CD"/>
    <w:pPr>
      <w:suppressAutoHyphens/>
      <w:jc w:val="both"/>
    </w:pPr>
    <w:rPr>
      <w:rFonts w:ascii="Times New Roman" w:eastAsia="Times New Roman" w:hAnsi="Times New Roman"/>
      <w:kern w:val="1"/>
      <w:sz w:val="19"/>
      <w:szCs w:val="20"/>
      <w:lang w:eastAsia="pl-PL"/>
    </w:rPr>
  </w:style>
  <w:style w:type="character" w:customStyle="1" w:styleId="TekstpodstawowyZnak1">
    <w:name w:val="Tekst podstawowy Znak1"/>
    <w:basedOn w:val="Domylnaczcionkaakapitu"/>
    <w:link w:val="Tekstpodstawowy"/>
    <w:rsid w:val="007B28CD"/>
    <w:rPr>
      <w:rFonts w:ascii="Times New Roman" w:eastAsia="Times New Roman" w:hAnsi="Times New Roman" w:cs="Times New Roman"/>
      <w:kern w:val="1"/>
      <w:sz w:val="19"/>
      <w:szCs w:val="20"/>
      <w:lang w:eastAsia="pl-PL"/>
    </w:rPr>
  </w:style>
  <w:style w:type="paragraph" w:styleId="Lista">
    <w:name w:val="List"/>
    <w:basedOn w:val="Tekstpodstawowy"/>
    <w:rsid w:val="007B28CD"/>
    <w:rPr>
      <w:rFonts w:cs="Arial"/>
    </w:rPr>
  </w:style>
  <w:style w:type="paragraph" w:styleId="Legenda">
    <w:name w:val="caption"/>
    <w:basedOn w:val="Normalny"/>
    <w:qFormat/>
    <w:rsid w:val="007B28CD"/>
    <w:pPr>
      <w:suppressLineNumbers/>
      <w:suppressAutoHyphens/>
      <w:spacing w:before="120" w:after="120"/>
    </w:pPr>
    <w:rPr>
      <w:rFonts w:ascii="Times New Roman" w:eastAsia="Times New Roman" w:hAnsi="Times New Roman" w:cs="Arial"/>
      <w:i/>
      <w:iCs/>
      <w:kern w:val="1"/>
      <w:lang w:eastAsia="pl-PL"/>
    </w:rPr>
  </w:style>
  <w:style w:type="paragraph" w:customStyle="1" w:styleId="Indeks">
    <w:name w:val="Indeks"/>
    <w:basedOn w:val="Normalny"/>
    <w:rsid w:val="007B28CD"/>
    <w:pPr>
      <w:suppressLineNumbers/>
      <w:suppressAutoHyphens/>
    </w:pPr>
    <w:rPr>
      <w:rFonts w:ascii="Times New Roman" w:eastAsia="Times New Roman" w:hAnsi="Times New Roman" w:cs="Arial"/>
      <w:kern w:val="1"/>
      <w:lang w:eastAsia="pl-PL"/>
    </w:rPr>
  </w:style>
  <w:style w:type="paragraph" w:customStyle="1" w:styleId="ust">
    <w:name w:val="ust"/>
    <w:rsid w:val="007B28CD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pl-PL"/>
    </w:rPr>
  </w:style>
  <w:style w:type="paragraph" w:customStyle="1" w:styleId="NumberList">
    <w:name w:val="Number List"/>
    <w:rsid w:val="007B28CD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i/>
      <w:color w:val="000000"/>
      <w:kern w:val="1"/>
      <w:sz w:val="24"/>
      <w:szCs w:val="20"/>
      <w:lang w:val="cs-CZ" w:eastAsia="pl-PL"/>
    </w:rPr>
  </w:style>
  <w:style w:type="paragraph" w:customStyle="1" w:styleId="Standard">
    <w:name w:val="Standard"/>
    <w:rsid w:val="007B28CD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Akapitzlist3">
    <w:name w:val="Akapit z listą3"/>
    <w:basedOn w:val="Normalny"/>
    <w:rsid w:val="007B28CD"/>
    <w:pPr>
      <w:suppressAutoHyphens/>
      <w:spacing w:after="200" w:line="276" w:lineRule="auto"/>
      <w:ind w:left="720"/>
      <w:contextualSpacing/>
    </w:pPr>
    <w:rPr>
      <w:rFonts w:ascii="Calibri" w:eastAsia="Times New Roman" w:hAnsi="Calibri"/>
      <w:kern w:val="1"/>
      <w:sz w:val="22"/>
      <w:szCs w:val="22"/>
    </w:rPr>
  </w:style>
  <w:style w:type="paragraph" w:customStyle="1" w:styleId="Tekstdymka1">
    <w:name w:val="Tekst dymka1"/>
    <w:basedOn w:val="Normalny"/>
    <w:rsid w:val="007B28CD"/>
    <w:pPr>
      <w:suppressAutoHyphens/>
    </w:pPr>
    <w:rPr>
      <w:rFonts w:ascii="Tahoma" w:eastAsia="Times New Roman" w:hAnsi="Tahoma" w:cs="Tahoma"/>
      <w:kern w:val="1"/>
      <w:sz w:val="16"/>
      <w:szCs w:val="16"/>
      <w:lang w:eastAsia="pl-PL"/>
    </w:rPr>
  </w:style>
  <w:style w:type="paragraph" w:customStyle="1" w:styleId="Tekstprzypisukocowego1">
    <w:name w:val="Tekst przypisu końcowego1"/>
    <w:basedOn w:val="Normalny"/>
    <w:rsid w:val="007B28CD"/>
    <w:pPr>
      <w:suppressAutoHyphens/>
    </w:pPr>
    <w:rPr>
      <w:rFonts w:ascii="Times New Roman" w:eastAsia="Times New Roman" w:hAnsi="Times New Roman"/>
      <w:kern w:val="1"/>
      <w:sz w:val="20"/>
      <w:szCs w:val="20"/>
      <w:lang w:eastAsia="pl-PL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7B28CD"/>
    <w:pPr>
      <w:suppressAutoHyphens/>
    </w:pPr>
    <w:rPr>
      <w:rFonts w:ascii="Tahoma" w:eastAsia="Times New Roman" w:hAnsi="Tahoma" w:cs="Tahoma"/>
      <w:kern w:val="1"/>
      <w:sz w:val="16"/>
      <w:szCs w:val="16"/>
      <w:lang w:eastAsia="pl-PL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rsid w:val="007B28CD"/>
    <w:rPr>
      <w:rFonts w:ascii="Tahoma" w:eastAsia="Times New Roman" w:hAnsi="Tahoma" w:cs="Tahoma"/>
      <w:kern w:val="1"/>
      <w:sz w:val="16"/>
      <w:szCs w:val="16"/>
      <w:lang w:eastAsia="pl-PL"/>
    </w:rPr>
  </w:style>
  <w:style w:type="paragraph" w:styleId="Akapitzlist">
    <w:name w:val="List Paragraph"/>
    <w:aliases w:val="CW_Lista,Preambuła,maz_wyliczenie,opis dzialania,K-P_odwolanie,A_wyliczenie,Akapit z listą5,normalny tekst"/>
    <w:basedOn w:val="Normalny"/>
    <w:uiPriority w:val="34"/>
    <w:qFormat/>
    <w:rsid w:val="007B28CD"/>
    <w:pPr>
      <w:suppressAutoHyphens/>
      <w:ind w:left="720"/>
      <w:contextualSpacing/>
    </w:pPr>
    <w:rPr>
      <w:rFonts w:ascii="Times New Roman" w:eastAsia="Times New Roman" w:hAnsi="Times New Roman"/>
      <w:kern w:val="1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28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28CD"/>
    <w:pPr>
      <w:suppressAutoHyphens/>
    </w:pPr>
    <w:rPr>
      <w:rFonts w:ascii="Times New Roman" w:eastAsia="Times New Roman" w:hAnsi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28CD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28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28CD"/>
    <w:rPr>
      <w:rFonts w:ascii="Times New Roman" w:eastAsia="Times New Roman" w:hAnsi="Times New Roman" w:cs="Times New Roman"/>
      <w:b/>
      <w:bCs/>
      <w:kern w:val="1"/>
      <w:sz w:val="20"/>
      <w:szCs w:val="20"/>
      <w:lang w:eastAsia="pl-PL"/>
    </w:rPr>
  </w:style>
  <w:style w:type="paragraph" w:styleId="Bezodstpw">
    <w:name w:val="No Spacing"/>
    <w:uiPriority w:val="1"/>
    <w:qFormat/>
    <w:rsid w:val="007B28CD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28C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B28CD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123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A8080-1346-4B84-BC3C-53E82C834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1976</Words>
  <Characters>11859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Jakimczuk</cp:lastModifiedBy>
  <cp:revision>6</cp:revision>
  <cp:lastPrinted>2024-08-21T07:39:00Z</cp:lastPrinted>
  <dcterms:created xsi:type="dcterms:W3CDTF">2025-05-21T10:27:00Z</dcterms:created>
  <dcterms:modified xsi:type="dcterms:W3CDTF">2025-05-21T10:39:00Z</dcterms:modified>
</cp:coreProperties>
</file>